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50" w:rsidRDefault="00DD2850" w:rsidP="00DD285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Правознавство. 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  <w:lang w:val="uk-UA"/>
        </w:rPr>
        <w:t xml:space="preserve"> клас</w:t>
      </w:r>
    </w:p>
    <w:p w:rsidR="00DD2850" w:rsidRDefault="00DD2850" w:rsidP="00DD2850">
      <w:pPr>
        <w:jc w:val="both"/>
        <w:rPr>
          <w:lang w:val="uk-UA"/>
        </w:rPr>
      </w:pPr>
    </w:p>
    <w:p w:rsidR="00DD2850" w:rsidRDefault="00DD2850" w:rsidP="00DD2850">
      <w:pPr>
        <w:jc w:val="both"/>
      </w:pPr>
      <w:r>
        <w:rPr>
          <w:lang w:val="uk-UA"/>
        </w:rPr>
        <w:t xml:space="preserve">                                                           </w:t>
      </w:r>
    </w:p>
    <w:p w:rsidR="00DD2850" w:rsidRDefault="00DD2850" w:rsidP="00DD2850">
      <w:pPr>
        <w:jc w:val="both"/>
        <w:rPr>
          <w:b/>
        </w:rPr>
      </w:pPr>
      <w:r>
        <w:rPr>
          <w:b/>
          <w:lang w:val="uk-UA"/>
        </w:rPr>
        <w:t>Критерії оцінювання питання №1.</w:t>
      </w:r>
    </w:p>
    <w:p w:rsidR="00DD2850" w:rsidRDefault="00DD2850" w:rsidP="00DD2850">
      <w:pPr>
        <w:jc w:val="both"/>
        <w:rPr>
          <w:lang w:val="uk-UA"/>
        </w:rPr>
      </w:pPr>
      <w:r>
        <w:rPr>
          <w:lang w:val="uk-UA"/>
        </w:rPr>
        <w:t>1. Розкрито поняття «</w:t>
      </w:r>
      <w:r w:rsidRPr="00D22689">
        <w:rPr>
          <w:lang w:val="uk-UA"/>
        </w:rPr>
        <w:t>Конституці</w:t>
      </w:r>
      <w:r w:rsidR="006802D5">
        <w:rPr>
          <w:lang w:val="uk-UA"/>
        </w:rPr>
        <w:t>я</w:t>
      </w:r>
      <w:bookmarkStart w:id="0" w:name="_GoBack"/>
      <w:bookmarkEnd w:id="0"/>
      <w:r w:rsidRPr="00D22689">
        <w:rPr>
          <w:lang w:val="uk-UA"/>
        </w:rPr>
        <w:t xml:space="preserve"> </w:t>
      </w:r>
      <w:r w:rsidRPr="00D22689">
        <w:rPr>
          <w:bCs/>
          <w:color w:val="000000"/>
          <w:lang w:val="uk-UA"/>
        </w:rPr>
        <w:t>України</w:t>
      </w:r>
      <w:r>
        <w:rPr>
          <w:lang w:val="uk-UA"/>
        </w:rPr>
        <w:t>» (2 б.)</w:t>
      </w:r>
    </w:p>
    <w:p w:rsidR="00DD2850" w:rsidRDefault="00DD2850" w:rsidP="00DD2850">
      <w:pPr>
        <w:jc w:val="both"/>
        <w:rPr>
          <w:lang w:val="uk-UA"/>
        </w:rPr>
      </w:pPr>
      <w:r>
        <w:rPr>
          <w:lang w:val="uk-UA"/>
        </w:rPr>
        <w:t xml:space="preserve">2. Висловлено власну думку щодо </w:t>
      </w:r>
      <w:r w:rsidRPr="00D22689">
        <w:rPr>
          <w:lang w:val="uk-UA"/>
        </w:rPr>
        <w:t xml:space="preserve">значення  Конституції </w:t>
      </w:r>
      <w:r w:rsidRPr="00D22689">
        <w:rPr>
          <w:bCs/>
          <w:color w:val="000000"/>
          <w:lang w:val="uk-UA"/>
        </w:rPr>
        <w:t>України</w:t>
      </w:r>
      <w:r>
        <w:rPr>
          <w:bCs/>
          <w:color w:val="000000"/>
          <w:lang w:val="uk-UA"/>
        </w:rPr>
        <w:t>:</w:t>
      </w:r>
      <w:r w:rsidRPr="00D22689">
        <w:rPr>
          <w:lang w:val="uk-UA"/>
        </w:rPr>
        <w:t xml:space="preserve"> для життя громадян</w:t>
      </w:r>
      <w:r>
        <w:rPr>
          <w:lang w:val="uk-UA"/>
        </w:rPr>
        <w:t xml:space="preserve"> </w:t>
      </w:r>
      <w:r>
        <w:rPr>
          <w:lang w:val="uk-UA"/>
        </w:rPr>
        <w:br/>
        <w:t>(2 б.)</w:t>
      </w:r>
      <w:r w:rsidRPr="00D22689">
        <w:rPr>
          <w:lang w:val="uk-UA"/>
        </w:rPr>
        <w:t xml:space="preserve"> та української  держави</w:t>
      </w:r>
      <w:r>
        <w:rPr>
          <w:lang w:val="uk-UA"/>
        </w:rPr>
        <w:t xml:space="preserve"> (2 б.)</w:t>
      </w:r>
    </w:p>
    <w:p w:rsidR="00DD2850" w:rsidRDefault="00DD2850" w:rsidP="00DD2850">
      <w:pPr>
        <w:jc w:val="both"/>
        <w:rPr>
          <w:lang w:val="uk-UA"/>
        </w:rPr>
      </w:pPr>
      <w:r>
        <w:rPr>
          <w:lang w:val="uk-UA"/>
        </w:rPr>
        <w:t>3. Наведено приклади на підтвердження власної думки (1 б.)</w:t>
      </w:r>
    </w:p>
    <w:p w:rsidR="00DD2850" w:rsidRDefault="00DD2850" w:rsidP="00DD2850">
      <w:pPr>
        <w:jc w:val="both"/>
      </w:pPr>
      <w:r>
        <w:rPr>
          <w:lang w:val="uk-UA"/>
        </w:rPr>
        <w:t>4. Логічна послідовність письмового викладу (1 б.)</w:t>
      </w:r>
    </w:p>
    <w:p w:rsidR="00DD2850" w:rsidRDefault="00DD2850" w:rsidP="00DD2850">
      <w:pPr>
        <w:jc w:val="both"/>
        <w:rPr>
          <w:b/>
        </w:rPr>
      </w:pPr>
      <w:r>
        <w:rPr>
          <w:b/>
          <w:lang w:val="uk-UA"/>
        </w:rPr>
        <w:t>Критерії оцінювання питання №2</w:t>
      </w:r>
    </w:p>
    <w:p w:rsidR="00DD2850" w:rsidRDefault="00DD2850" w:rsidP="00DD2850">
      <w:pPr>
        <w:jc w:val="both"/>
        <w:rPr>
          <w:lang w:val="uk-UA"/>
        </w:rPr>
      </w:pPr>
      <w:r>
        <w:rPr>
          <w:lang w:val="uk-UA"/>
        </w:rPr>
        <w:t xml:space="preserve">1. Розкрито поняття </w:t>
      </w:r>
      <w:r w:rsidRPr="00D22689">
        <w:rPr>
          <w:lang w:val="uk-UA"/>
        </w:rPr>
        <w:t>«права й свободи людини»</w:t>
      </w:r>
      <w:r>
        <w:rPr>
          <w:b/>
          <w:lang w:val="uk-UA"/>
        </w:rPr>
        <w:t xml:space="preserve"> </w:t>
      </w:r>
      <w:r>
        <w:rPr>
          <w:lang w:val="uk-UA"/>
        </w:rPr>
        <w:t>(</w:t>
      </w:r>
      <w:r w:rsidRPr="00FF111D">
        <w:t>2</w:t>
      </w:r>
      <w:r>
        <w:rPr>
          <w:lang w:val="uk-UA"/>
        </w:rPr>
        <w:t xml:space="preserve"> б.)</w:t>
      </w:r>
    </w:p>
    <w:p w:rsidR="00DD2850" w:rsidRPr="006D6F86" w:rsidRDefault="00DD2850" w:rsidP="00DD2850">
      <w:pPr>
        <w:jc w:val="both"/>
        <w:rPr>
          <w:lang w:val="uk-UA"/>
        </w:rPr>
      </w:pPr>
      <w:r>
        <w:rPr>
          <w:lang w:val="uk-UA"/>
        </w:rPr>
        <w:t xml:space="preserve">2. Пояснено, </w:t>
      </w:r>
      <w:r w:rsidRPr="006D6F86">
        <w:rPr>
          <w:lang w:val="uk-UA"/>
        </w:rPr>
        <w:t>які</w:t>
      </w:r>
      <w:r w:rsidRPr="006D6F86">
        <w:rPr>
          <w:i/>
          <w:lang w:val="uk-UA"/>
        </w:rPr>
        <w:t xml:space="preserve"> </w:t>
      </w:r>
      <w:r w:rsidRPr="006D6F86">
        <w:rPr>
          <w:lang w:val="uk-UA"/>
        </w:rPr>
        <w:t>органи й організації покликані захищати права і свободи людини</w:t>
      </w:r>
      <w:r>
        <w:rPr>
          <w:lang w:val="uk-UA"/>
        </w:rPr>
        <w:t xml:space="preserve"> (</w:t>
      </w:r>
      <w:r w:rsidRPr="00FF111D">
        <w:t>2</w:t>
      </w:r>
      <w:r>
        <w:rPr>
          <w:lang w:val="uk-UA"/>
        </w:rPr>
        <w:t xml:space="preserve"> б.)</w:t>
      </w:r>
      <w:r w:rsidRPr="006D6F86">
        <w:rPr>
          <w:lang w:val="uk-UA"/>
        </w:rPr>
        <w:t>.</w:t>
      </w:r>
    </w:p>
    <w:p w:rsidR="00DD2850" w:rsidRDefault="00DD2850" w:rsidP="00DD2850">
      <w:pPr>
        <w:jc w:val="both"/>
      </w:pPr>
      <w:r>
        <w:rPr>
          <w:lang w:val="uk-UA"/>
        </w:rPr>
        <w:t>3. Висловлено</w:t>
      </w:r>
      <w:r w:rsidRPr="006D6F86">
        <w:rPr>
          <w:lang w:val="uk-UA"/>
        </w:rPr>
        <w:t xml:space="preserve"> власні судження про значення захисту прав людини і громадянина в Україні</w:t>
      </w:r>
      <w:r>
        <w:rPr>
          <w:lang w:val="uk-UA"/>
        </w:rPr>
        <w:t xml:space="preserve"> (</w:t>
      </w:r>
      <w:r w:rsidRPr="00FF111D">
        <w:t>2</w:t>
      </w:r>
      <w:r>
        <w:rPr>
          <w:lang w:val="uk-UA"/>
        </w:rPr>
        <w:t xml:space="preserve"> б.)</w:t>
      </w:r>
      <w:r w:rsidRPr="006D6F86">
        <w:rPr>
          <w:lang w:val="uk-UA"/>
        </w:rPr>
        <w:t>.</w:t>
      </w:r>
    </w:p>
    <w:p w:rsidR="00DD2850" w:rsidRDefault="00DD2850" w:rsidP="00DD2850">
      <w:pPr>
        <w:jc w:val="both"/>
        <w:rPr>
          <w:b/>
          <w:lang w:val="uk-UA"/>
        </w:rPr>
      </w:pPr>
      <w:r>
        <w:rPr>
          <w:b/>
          <w:lang w:val="uk-UA"/>
        </w:rPr>
        <w:t>Критерії оцінювання питання №3</w:t>
      </w:r>
    </w:p>
    <w:p w:rsidR="00DD2850" w:rsidRDefault="00DD2850" w:rsidP="00DD2850">
      <w:pPr>
        <w:jc w:val="both"/>
        <w:rPr>
          <w:lang w:val="uk-UA"/>
        </w:rPr>
      </w:pPr>
      <w:r>
        <w:rPr>
          <w:lang w:val="uk-UA"/>
        </w:rPr>
        <w:t xml:space="preserve">1. Наведено обставини, </w:t>
      </w:r>
      <w:proofErr w:type="spellStart"/>
      <w:r w:rsidRPr="007E1AA8">
        <w:rPr>
          <w:bCs/>
          <w:sz w:val="22"/>
          <w:szCs w:val="22"/>
        </w:rPr>
        <w:t>що</w:t>
      </w:r>
      <w:proofErr w:type="spellEnd"/>
      <w:r w:rsidRPr="007E1AA8">
        <w:rPr>
          <w:bCs/>
          <w:sz w:val="22"/>
          <w:szCs w:val="22"/>
        </w:rPr>
        <w:t xml:space="preserve"> </w:t>
      </w:r>
      <w:proofErr w:type="spellStart"/>
      <w:r w:rsidRPr="007E1AA8">
        <w:rPr>
          <w:bCs/>
          <w:sz w:val="22"/>
          <w:szCs w:val="22"/>
        </w:rPr>
        <w:t>виключають</w:t>
      </w:r>
      <w:proofErr w:type="spellEnd"/>
      <w:r w:rsidRPr="007E1AA8">
        <w:rPr>
          <w:bCs/>
          <w:sz w:val="22"/>
          <w:szCs w:val="22"/>
        </w:rPr>
        <w:t xml:space="preserve"> </w:t>
      </w:r>
      <w:proofErr w:type="spellStart"/>
      <w:r w:rsidRPr="007E1AA8">
        <w:rPr>
          <w:bCs/>
          <w:sz w:val="22"/>
          <w:szCs w:val="22"/>
        </w:rPr>
        <w:t>юридичну</w:t>
      </w:r>
      <w:proofErr w:type="spellEnd"/>
      <w:r w:rsidRPr="007E1AA8">
        <w:rPr>
          <w:bCs/>
          <w:sz w:val="22"/>
          <w:szCs w:val="22"/>
        </w:rPr>
        <w:t xml:space="preserve"> </w:t>
      </w:r>
      <w:proofErr w:type="spellStart"/>
      <w:r w:rsidRPr="007E1AA8">
        <w:rPr>
          <w:bCs/>
          <w:sz w:val="22"/>
          <w:szCs w:val="22"/>
        </w:rPr>
        <w:t>відповідальність</w:t>
      </w:r>
      <w:proofErr w:type="spellEnd"/>
      <w:r>
        <w:rPr>
          <w:bCs/>
          <w:sz w:val="22"/>
          <w:szCs w:val="22"/>
          <w:lang w:val="uk-UA"/>
        </w:rPr>
        <w:t>,</w:t>
      </w:r>
      <w:r w:rsidRPr="007E1AA8">
        <w:rPr>
          <w:bCs/>
          <w:i/>
          <w:sz w:val="22"/>
          <w:szCs w:val="22"/>
        </w:rPr>
        <w:t xml:space="preserve"> </w:t>
      </w:r>
      <w:r w:rsidRPr="006D1BDF">
        <w:rPr>
          <w:bCs/>
          <w:sz w:val="22"/>
          <w:szCs w:val="22"/>
          <w:lang w:val="uk-UA"/>
        </w:rPr>
        <w:t>р</w:t>
      </w:r>
      <w:r>
        <w:rPr>
          <w:lang w:val="uk-UA"/>
        </w:rPr>
        <w:t>озкрито їх суть   (3 б.)</w:t>
      </w:r>
    </w:p>
    <w:p w:rsidR="00DD2850" w:rsidRDefault="00DD2850" w:rsidP="00DD2850">
      <w:pPr>
        <w:jc w:val="both"/>
        <w:rPr>
          <w:lang w:val="uk-UA"/>
        </w:rPr>
      </w:pPr>
      <w:r>
        <w:rPr>
          <w:lang w:val="uk-UA"/>
        </w:rPr>
        <w:t xml:space="preserve"> 2. Наведено приклади  ситуацій (3 б.)</w:t>
      </w:r>
    </w:p>
    <w:p w:rsidR="00DD2850" w:rsidRDefault="00DD2850" w:rsidP="00DD2850">
      <w:pPr>
        <w:jc w:val="both"/>
        <w:rPr>
          <w:b/>
          <w:lang w:val="uk-UA"/>
        </w:rPr>
      </w:pPr>
      <w:r>
        <w:rPr>
          <w:b/>
          <w:lang w:val="uk-UA"/>
        </w:rPr>
        <w:t>Критерії оцінювання питання №4</w:t>
      </w:r>
    </w:p>
    <w:p w:rsidR="00DD2850" w:rsidRDefault="00DD2850" w:rsidP="00DD2850">
      <w:pPr>
        <w:jc w:val="both"/>
        <w:rPr>
          <w:lang w:val="uk-UA"/>
        </w:rPr>
      </w:pPr>
      <w:r>
        <w:rPr>
          <w:lang w:val="uk-UA"/>
        </w:rPr>
        <w:t>1. Розкрито поняття (1 б.)</w:t>
      </w:r>
    </w:p>
    <w:p w:rsidR="00DD2850" w:rsidRDefault="00DD2850" w:rsidP="00DD2850">
      <w:pPr>
        <w:jc w:val="both"/>
        <w:rPr>
          <w:lang w:val="uk-UA"/>
        </w:rPr>
      </w:pPr>
      <w:r>
        <w:rPr>
          <w:lang w:val="uk-UA"/>
        </w:rPr>
        <w:t>2. Зазначено спільні та відмінні ознаки (2 б)</w:t>
      </w:r>
      <w:r w:rsidRPr="00FF111D">
        <w:rPr>
          <w:lang w:val="uk-UA"/>
        </w:rPr>
        <w:t xml:space="preserve"> </w:t>
      </w:r>
      <w:r>
        <w:rPr>
          <w:lang w:val="uk-UA"/>
        </w:rPr>
        <w:t>.</w:t>
      </w:r>
    </w:p>
    <w:p w:rsidR="00DD2850" w:rsidRDefault="00DD2850" w:rsidP="00DD2850">
      <w:pPr>
        <w:jc w:val="both"/>
        <w:rPr>
          <w:b/>
          <w:lang w:val="uk-UA"/>
        </w:rPr>
      </w:pPr>
      <w:r>
        <w:rPr>
          <w:b/>
          <w:lang w:val="uk-UA"/>
        </w:rPr>
        <w:t xml:space="preserve">Критерії оцінювання питання №5. </w:t>
      </w:r>
    </w:p>
    <w:p w:rsidR="00DD2850" w:rsidRDefault="00DD2850" w:rsidP="00DD2850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Відповіді на запитання до ситуації – по 2 б.</w:t>
      </w:r>
    </w:p>
    <w:p w:rsidR="00DD2850" w:rsidRPr="006D1BDF" w:rsidRDefault="00DD2850" w:rsidP="00DD2850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Наведено аргументи до 4-го</w:t>
      </w:r>
      <w:r w:rsidRPr="00522D28">
        <w:rPr>
          <w:lang w:val="uk-UA"/>
        </w:rPr>
        <w:t xml:space="preserve"> </w:t>
      </w:r>
      <w:r>
        <w:rPr>
          <w:lang w:val="uk-UA"/>
        </w:rPr>
        <w:t>запитання – 1 б.</w:t>
      </w:r>
    </w:p>
    <w:p w:rsidR="00DD2850" w:rsidRDefault="00DD2850" w:rsidP="00DD2850">
      <w:pPr>
        <w:jc w:val="both"/>
        <w:rPr>
          <w:lang w:val="uk-UA"/>
        </w:rPr>
      </w:pPr>
      <w:r>
        <w:rPr>
          <w:b/>
          <w:lang w:val="uk-UA"/>
        </w:rPr>
        <w:t xml:space="preserve">№6. Тестові завдання, відповідь     </w:t>
      </w:r>
      <w:r>
        <w:rPr>
          <w:lang w:val="uk-UA"/>
        </w:rPr>
        <w:t xml:space="preserve">    ( 10 б.)</w:t>
      </w:r>
    </w:p>
    <w:p w:rsidR="00DD2850" w:rsidRPr="00CE5A7D" w:rsidRDefault="00DD2850" w:rsidP="00DD2850">
      <w:pPr>
        <w:jc w:val="both"/>
        <w:rPr>
          <w:color w:val="000000"/>
          <w:lang w:val="uk-UA"/>
        </w:rPr>
      </w:pPr>
      <w:r>
        <w:rPr>
          <w:lang w:val="uk-UA"/>
        </w:rPr>
        <w:t>1. – в);</w:t>
      </w:r>
      <w:r w:rsidRPr="00F72F11">
        <w:rPr>
          <w:lang w:val="uk-UA"/>
        </w:rPr>
        <w:t xml:space="preserve"> </w:t>
      </w:r>
      <w:r>
        <w:rPr>
          <w:lang w:val="uk-UA"/>
        </w:rPr>
        <w:t xml:space="preserve">2. – в); 3. – в); 4. – а); </w:t>
      </w:r>
      <w:r>
        <w:rPr>
          <w:color w:val="000000"/>
          <w:lang w:val="uk-UA"/>
        </w:rPr>
        <w:t xml:space="preserve">5. </w:t>
      </w:r>
      <w:r>
        <w:rPr>
          <w:lang w:val="uk-UA"/>
        </w:rPr>
        <w:t>–</w:t>
      </w:r>
      <w:r w:rsidRPr="00C567FE">
        <w:rPr>
          <w:lang w:val="uk-UA"/>
        </w:rPr>
        <w:t xml:space="preserve"> </w:t>
      </w:r>
      <w:r>
        <w:rPr>
          <w:lang w:val="uk-UA"/>
        </w:rPr>
        <w:t>б); 6.</w:t>
      </w:r>
      <w:r>
        <w:rPr>
          <w:color w:val="000000"/>
        </w:rPr>
        <w:t> </w:t>
      </w:r>
      <w:r>
        <w:rPr>
          <w:lang w:val="uk-UA"/>
        </w:rPr>
        <w:t xml:space="preserve">– в); 7. – в);  8. – а),  </w:t>
      </w:r>
      <w:r>
        <w:rPr>
          <w:color w:val="000000"/>
        </w:rPr>
        <w:t>г)</w:t>
      </w:r>
      <w:r>
        <w:rPr>
          <w:color w:val="000000"/>
          <w:lang w:val="uk-UA"/>
        </w:rPr>
        <w:t>; 9. –</w:t>
      </w:r>
      <w:r>
        <w:rPr>
          <w:color w:val="000000"/>
        </w:rPr>
        <w:t xml:space="preserve"> </w:t>
      </w:r>
      <w:r>
        <w:rPr>
          <w:color w:val="000000"/>
          <w:lang w:val="uk-UA"/>
        </w:rPr>
        <w:t>б</w:t>
      </w:r>
      <w:r>
        <w:rPr>
          <w:lang w:val="uk-UA"/>
        </w:rPr>
        <w:t xml:space="preserve">),  </w:t>
      </w:r>
      <w:r>
        <w:rPr>
          <w:color w:val="000000"/>
        </w:rPr>
        <w:t>г)</w:t>
      </w:r>
      <w:r>
        <w:rPr>
          <w:color w:val="000000"/>
          <w:lang w:val="uk-UA"/>
        </w:rPr>
        <w:t>; 10. –</w:t>
      </w:r>
      <w:r w:rsidRPr="00F72F11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б</w:t>
      </w:r>
      <w:r>
        <w:rPr>
          <w:lang w:val="uk-UA"/>
        </w:rPr>
        <w:t xml:space="preserve">),  </w:t>
      </w:r>
      <w:r>
        <w:rPr>
          <w:color w:val="000000"/>
          <w:lang w:val="uk-UA"/>
        </w:rPr>
        <w:t>в</w:t>
      </w:r>
      <w:r>
        <w:rPr>
          <w:color w:val="000000"/>
        </w:rPr>
        <w:t>)</w:t>
      </w:r>
      <w:r>
        <w:rPr>
          <w:color w:val="000000"/>
          <w:lang w:val="uk-UA"/>
        </w:rPr>
        <w:t>.</w:t>
      </w:r>
    </w:p>
    <w:p w:rsidR="00DD2850" w:rsidRDefault="00DD2850" w:rsidP="00DD2850">
      <w:pPr>
        <w:jc w:val="both"/>
        <w:rPr>
          <w:lang w:val="uk-UA"/>
        </w:rPr>
      </w:pPr>
    </w:p>
    <w:p w:rsidR="00DD2850" w:rsidRDefault="00DD2850" w:rsidP="00DD2850">
      <w:pPr>
        <w:jc w:val="both"/>
        <w:rPr>
          <w:lang w:val="uk-UA"/>
        </w:rPr>
      </w:pPr>
    </w:p>
    <w:p w:rsidR="00DD2850" w:rsidRDefault="00DD2850" w:rsidP="00DD285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Правознавство. 10 клас</w:t>
      </w:r>
    </w:p>
    <w:p w:rsidR="00DD2850" w:rsidRDefault="00DD2850" w:rsidP="00DD2850">
      <w:pPr>
        <w:jc w:val="both"/>
        <w:rPr>
          <w:lang w:val="uk-UA"/>
        </w:rPr>
      </w:pPr>
    </w:p>
    <w:p w:rsidR="00DD2850" w:rsidRPr="002D68DE" w:rsidRDefault="00DD2850" w:rsidP="00DD2850">
      <w:pPr>
        <w:jc w:val="both"/>
        <w:rPr>
          <w:b/>
        </w:rPr>
      </w:pPr>
      <w:r w:rsidRPr="002D68DE">
        <w:rPr>
          <w:b/>
          <w:lang w:val="uk-UA"/>
        </w:rPr>
        <w:t>Критерії оцінювання питання №1.</w:t>
      </w:r>
    </w:p>
    <w:p w:rsidR="00DD2850" w:rsidRPr="00E90DEC" w:rsidRDefault="00DD2850" w:rsidP="00DD2850">
      <w:pPr>
        <w:jc w:val="both"/>
        <w:rPr>
          <w:lang w:val="uk-UA"/>
        </w:rPr>
      </w:pPr>
      <w:r w:rsidRPr="00E90DEC">
        <w:rPr>
          <w:lang w:val="uk-UA"/>
        </w:rPr>
        <w:t>1. Розкрито поняття «</w:t>
      </w:r>
      <w:r w:rsidRPr="00C22587">
        <w:rPr>
          <w:lang w:val="uk-UA"/>
        </w:rPr>
        <w:t>суспільств</w:t>
      </w:r>
      <w:r w:rsidRPr="00E90DEC">
        <w:rPr>
          <w:lang w:val="uk-UA"/>
        </w:rPr>
        <w:t>о»,  «</w:t>
      </w:r>
      <w:r w:rsidRPr="00C22587">
        <w:rPr>
          <w:lang w:val="uk-UA"/>
        </w:rPr>
        <w:t>державна влада</w:t>
      </w:r>
      <w:r w:rsidRPr="00E90DEC">
        <w:rPr>
          <w:lang w:val="uk-UA"/>
        </w:rPr>
        <w:t>» (2 б</w:t>
      </w:r>
      <w:r>
        <w:rPr>
          <w:lang w:val="uk-UA"/>
        </w:rPr>
        <w:t>.</w:t>
      </w:r>
      <w:r w:rsidRPr="00E90DEC">
        <w:rPr>
          <w:lang w:val="uk-UA"/>
        </w:rPr>
        <w:t>)</w:t>
      </w:r>
      <w:r w:rsidRPr="00C22587">
        <w:rPr>
          <w:b/>
          <w:lang w:val="uk-UA"/>
        </w:rPr>
        <w:t xml:space="preserve"> </w:t>
      </w:r>
    </w:p>
    <w:p w:rsidR="00DD2850" w:rsidRDefault="00DD2850" w:rsidP="00DD2850">
      <w:pPr>
        <w:jc w:val="both"/>
        <w:rPr>
          <w:lang w:val="uk-UA"/>
        </w:rPr>
      </w:pPr>
      <w:r w:rsidRPr="00E90DEC">
        <w:rPr>
          <w:lang w:val="uk-UA"/>
        </w:rPr>
        <w:t xml:space="preserve">2. </w:t>
      </w:r>
      <w:r>
        <w:rPr>
          <w:lang w:val="uk-UA"/>
        </w:rPr>
        <w:t xml:space="preserve">Визначені особливості, функції </w:t>
      </w:r>
      <w:r w:rsidRPr="00C22587">
        <w:rPr>
          <w:lang w:val="uk-UA"/>
        </w:rPr>
        <w:t>державн</w:t>
      </w:r>
      <w:r>
        <w:rPr>
          <w:lang w:val="uk-UA"/>
        </w:rPr>
        <w:t>ої</w:t>
      </w:r>
      <w:r w:rsidRPr="00C22587">
        <w:rPr>
          <w:lang w:val="uk-UA"/>
        </w:rPr>
        <w:t xml:space="preserve"> влад</w:t>
      </w:r>
      <w:r>
        <w:rPr>
          <w:lang w:val="uk-UA"/>
        </w:rPr>
        <w:t>и  (3</w:t>
      </w:r>
      <w:r w:rsidRPr="00E90DEC">
        <w:rPr>
          <w:lang w:val="uk-UA"/>
        </w:rPr>
        <w:t xml:space="preserve"> б</w:t>
      </w:r>
      <w:r>
        <w:rPr>
          <w:lang w:val="uk-UA"/>
        </w:rPr>
        <w:t>.</w:t>
      </w:r>
      <w:r w:rsidRPr="00E90DEC">
        <w:rPr>
          <w:lang w:val="uk-UA"/>
        </w:rPr>
        <w:t xml:space="preserve">)                                                  </w:t>
      </w:r>
      <w:r>
        <w:rPr>
          <w:lang w:val="uk-UA"/>
        </w:rPr>
        <w:t xml:space="preserve">                               </w:t>
      </w:r>
    </w:p>
    <w:p w:rsidR="00DD2850" w:rsidRPr="00E90DEC" w:rsidRDefault="00DD2850" w:rsidP="00DD2850">
      <w:pPr>
        <w:jc w:val="both"/>
        <w:rPr>
          <w:lang w:val="uk-UA"/>
        </w:rPr>
      </w:pPr>
      <w:r w:rsidRPr="00E90DEC">
        <w:rPr>
          <w:lang w:val="uk-UA"/>
        </w:rPr>
        <w:t>3. Логічна послідовність письмового викладу (1 б</w:t>
      </w:r>
      <w:r>
        <w:rPr>
          <w:lang w:val="uk-UA"/>
        </w:rPr>
        <w:t>.</w:t>
      </w:r>
      <w:r w:rsidRPr="00E90DEC">
        <w:rPr>
          <w:lang w:val="uk-UA"/>
        </w:rPr>
        <w:t>)</w:t>
      </w:r>
    </w:p>
    <w:p w:rsidR="00DD2850" w:rsidRPr="00E90DEC" w:rsidRDefault="00DD2850" w:rsidP="00DD2850">
      <w:pPr>
        <w:jc w:val="both"/>
        <w:rPr>
          <w:lang w:val="uk-UA"/>
        </w:rPr>
      </w:pPr>
    </w:p>
    <w:p w:rsidR="00DD2850" w:rsidRPr="00747D07" w:rsidRDefault="00DD2850" w:rsidP="00DD2850">
      <w:pPr>
        <w:jc w:val="both"/>
        <w:rPr>
          <w:b/>
        </w:rPr>
      </w:pPr>
      <w:r w:rsidRPr="00747D07">
        <w:rPr>
          <w:b/>
          <w:lang w:val="uk-UA"/>
        </w:rPr>
        <w:t>Критерії оцінювання питання №2</w:t>
      </w:r>
      <w:r w:rsidRPr="00747D07">
        <w:rPr>
          <w:lang w:val="uk-UA"/>
        </w:rPr>
        <w:t xml:space="preserve">                                                                                                                                                </w:t>
      </w:r>
    </w:p>
    <w:p w:rsidR="00DD2850" w:rsidRPr="00747D07" w:rsidRDefault="00DD2850" w:rsidP="00DD2850">
      <w:pPr>
        <w:jc w:val="both"/>
        <w:rPr>
          <w:lang w:val="uk-UA"/>
        </w:rPr>
      </w:pPr>
      <w:r w:rsidRPr="00747D07">
        <w:rPr>
          <w:lang w:val="uk-UA"/>
        </w:rPr>
        <w:t>1.</w:t>
      </w:r>
      <w:r>
        <w:rPr>
          <w:lang w:val="uk-UA"/>
        </w:rPr>
        <w:t xml:space="preserve"> </w:t>
      </w:r>
      <w:r w:rsidRPr="00747D07">
        <w:rPr>
          <w:lang w:val="uk-UA"/>
        </w:rPr>
        <w:t>Розкрито поняття «правовідносин</w:t>
      </w:r>
      <w:r>
        <w:rPr>
          <w:lang w:val="uk-UA"/>
        </w:rPr>
        <w:t>и</w:t>
      </w:r>
      <w:r w:rsidRPr="00747D07">
        <w:rPr>
          <w:lang w:val="uk-UA"/>
        </w:rPr>
        <w:t>», названо</w:t>
      </w:r>
      <w:r>
        <w:rPr>
          <w:lang w:val="uk-UA"/>
        </w:rPr>
        <w:t xml:space="preserve"> ознаки,</w:t>
      </w:r>
      <w:r w:rsidRPr="00747D07">
        <w:rPr>
          <w:lang w:val="uk-UA"/>
        </w:rPr>
        <w:t xml:space="preserve"> складові (</w:t>
      </w:r>
      <w:r>
        <w:rPr>
          <w:lang w:val="uk-UA"/>
        </w:rPr>
        <w:t>3</w:t>
      </w:r>
      <w:r w:rsidRPr="00747D07">
        <w:rPr>
          <w:lang w:val="uk-UA"/>
        </w:rPr>
        <w:t xml:space="preserve"> б</w:t>
      </w:r>
      <w:r>
        <w:rPr>
          <w:lang w:val="uk-UA"/>
        </w:rPr>
        <w:t>.</w:t>
      </w:r>
      <w:r w:rsidRPr="00747D07">
        <w:rPr>
          <w:lang w:val="uk-UA"/>
        </w:rPr>
        <w:t>)</w:t>
      </w:r>
    </w:p>
    <w:p w:rsidR="00DD2850" w:rsidRDefault="00DD2850" w:rsidP="00DD2850">
      <w:pPr>
        <w:pStyle w:val="a4"/>
        <w:jc w:val="both"/>
        <w:rPr>
          <w:lang w:val="uk-UA"/>
        </w:rPr>
      </w:pPr>
      <w:r w:rsidRPr="00747D07">
        <w:rPr>
          <w:rFonts w:ascii="Times New Roman" w:hAnsi="Times New Roman" w:cs="Times New Roman"/>
          <w:lang w:val="uk-UA"/>
        </w:rPr>
        <w:t xml:space="preserve">2. </w:t>
      </w:r>
      <w:r>
        <w:rPr>
          <w:rFonts w:ascii="Times New Roman" w:hAnsi="Times New Roman" w:cs="Times New Roman"/>
          <w:lang w:val="uk-UA"/>
        </w:rPr>
        <w:t>А</w:t>
      </w:r>
      <w:r w:rsidRPr="00747D07">
        <w:rPr>
          <w:rFonts w:ascii="Times New Roman" w:hAnsi="Times New Roman" w:cs="Times New Roman"/>
          <w:lang w:val="uk-UA"/>
        </w:rPr>
        <w:t>ргументовано відповідь   (</w:t>
      </w:r>
      <w:r>
        <w:rPr>
          <w:rFonts w:ascii="Times New Roman" w:hAnsi="Times New Roman" w:cs="Times New Roman"/>
          <w:lang w:val="uk-UA"/>
        </w:rPr>
        <w:t>3</w:t>
      </w:r>
      <w:r w:rsidRPr="00747D07">
        <w:rPr>
          <w:rFonts w:ascii="Times New Roman" w:hAnsi="Times New Roman" w:cs="Times New Roman"/>
          <w:lang w:val="uk-UA"/>
        </w:rPr>
        <w:t xml:space="preserve"> б.)</w:t>
      </w:r>
      <w:r w:rsidRPr="00747D07">
        <w:rPr>
          <w:lang w:val="uk-UA"/>
        </w:rPr>
        <w:t xml:space="preserve"> </w:t>
      </w:r>
    </w:p>
    <w:p w:rsidR="00DD2850" w:rsidRPr="00747D07" w:rsidRDefault="00DD2850" w:rsidP="00DD2850">
      <w:pPr>
        <w:pStyle w:val="a4"/>
        <w:jc w:val="both"/>
        <w:rPr>
          <w:rFonts w:ascii="Times New Roman" w:hAnsi="Times New Roman" w:cs="Times New Roman"/>
          <w:lang w:val="uk-UA"/>
        </w:rPr>
      </w:pPr>
      <w:r>
        <w:rPr>
          <w:lang w:val="uk-UA"/>
        </w:rPr>
        <w:t>3.</w:t>
      </w:r>
      <w:r w:rsidRPr="00747D07">
        <w:rPr>
          <w:rFonts w:ascii="Times New Roman" w:hAnsi="Times New Roman" w:cs="Times New Roman"/>
          <w:lang w:val="uk-UA"/>
        </w:rPr>
        <w:t xml:space="preserve"> Зобра</w:t>
      </w:r>
      <w:r>
        <w:rPr>
          <w:rFonts w:ascii="Times New Roman" w:hAnsi="Times New Roman" w:cs="Times New Roman"/>
          <w:lang w:val="uk-UA"/>
        </w:rPr>
        <w:t>жено</w:t>
      </w:r>
      <w:r w:rsidRPr="00747D07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(</w:t>
      </w:r>
      <w:r w:rsidRPr="00747D07">
        <w:rPr>
          <w:rFonts w:ascii="Times New Roman" w:hAnsi="Times New Roman" w:cs="Times New Roman"/>
          <w:lang w:val="uk-UA"/>
        </w:rPr>
        <w:t>схематично чи малюнком</w:t>
      </w:r>
      <w:r>
        <w:rPr>
          <w:rFonts w:ascii="Times New Roman" w:hAnsi="Times New Roman" w:cs="Times New Roman"/>
          <w:lang w:val="uk-UA"/>
        </w:rPr>
        <w:t>)</w:t>
      </w:r>
      <w:r w:rsidRPr="00747D07">
        <w:rPr>
          <w:rFonts w:ascii="Times New Roman" w:hAnsi="Times New Roman" w:cs="Times New Roman"/>
          <w:lang w:val="uk-UA"/>
        </w:rPr>
        <w:t xml:space="preserve"> структуру</w:t>
      </w:r>
      <w:r>
        <w:rPr>
          <w:rFonts w:ascii="Times New Roman" w:hAnsi="Times New Roman" w:cs="Times New Roman"/>
          <w:lang w:val="uk-UA"/>
        </w:rPr>
        <w:t xml:space="preserve"> </w:t>
      </w:r>
      <w:r w:rsidRPr="00747D07">
        <w:rPr>
          <w:rFonts w:ascii="Times New Roman" w:hAnsi="Times New Roman" w:cs="Times New Roman"/>
          <w:lang w:val="uk-UA"/>
        </w:rPr>
        <w:t>правовідносин</w:t>
      </w:r>
      <w:r>
        <w:rPr>
          <w:rFonts w:ascii="Times New Roman" w:hAnsi="Times New Roman" w:cs="Times New Roman"/>
          <w:lang w:val="uk-UA"/>
        </w:rPr>
        <w:t xml:space="preserve"> </w:t>
      </w:r>
      <w:r w:rsidRPr="00747D07">
        <w:rPr>
          <w:rFonts w:ascii="Times New Roman" w:hAnsi="Times New Roman" w:cs="Times New Roman"/>
          <w:lang w:val="uk-UA"/>
        </w:rPr>
        <w:t>(</w:t>
      </w:r>
      <w:r>
        <w:rPr>
          <w:rFonts w:ascii="Times New Roman" w:hAnsi="Times New Roman" w:cs="Times New Roman"/>
          <w:lang w:val="uk-UA"/>
        </w:rPr>
        <w:t>2</w:t>
      </w:r>
      <w:r w:rsidRPr="00747D07">
        <w:rPr>
          <w:rFonts w:ascii="Times New Roman" w:hAnsi="Times New Roman" w:cs="Times New Roman"/>
          <w:lang w:val="uk-UA"/>
        </w:rPr>
        <w:t xml:space="preserve"> б.)</w:t>
      </w:r>
    </w:p>
    <w:p w:rsidR="00DD2850" w:rsidRPr="00747D07" w:rsidRDefault="00DD2850" w:rsidP="00DD2850">
      <w:pPr>
        <w:jc w:val="both"/>
        <w:rPr>
          <w:b/>
          <w:lang w:val="uk-UA"/>
        </w:rPr>
      </w:pPr>
      <w:r w:rsidRPr="00747D07">
        <w:rPr>
          <w:b/>
          <w:lang w:val="uk-UA"/>
        </w:rPr>
        <w:t>Критерії оцінювання питання №3</w:t>
      </w:r>
    </w:p>
    <w:p w:rsidR="00DD2850" w:rsidRPr="00747D07" w:rsidRDefault="00DD2850" w:rsidP="00DD2850">
      <w:pPr>
        <w:jc w:val="both"/>
        <w:rPr>
          <w:lang w:val="uk-UA"/>
        </w:rPr>
      </w:pPr>
      <w:r w:rsidRPr="00747D07">
        <w:rPr>
          <w:lang w:val="uk-UA"/>
        </w:rPr>
        <w:t>1. Розкрито поняття   (1 б)</w:t>
      </w:r>
    </w:p>
    <w:p w:rsidR="00DD2850" w:rsidRPr="00747D07" w:rsidRDefault="00DD2850" w:rsidP="00DD2850">
      <w:pPr>
        <w:jc w:val="both"/>
        <w:rPr>
          <w:lang w:val="uk-UA"/>
        </w:rPr>
      </w:pPr>
      <w:r w:rsidRPr="00747D07">
        <w:rPr>
          <w:lang w:val="uk-UA"/>
        </w:rPr>
        <w:t xml:space="preserve"> 2. Зазначено спільні та відмінні ознаки (2 б)</w:t>
      </w:r>
    </w:p>
    <w:p w:rsidR="00DD2850" w:rsidRPr="00747D07" w:rsidRDefault="00DD2850" w:rsidP="00DD2850">
      <w:pPr>
        <w:jc w:val="both"/>
        <w:rPr>
          <w:lang w:val="uk-UA"/>
        </w:rPr>
      </w:pPr>
    </w:p>
    <w:p w:rsidR="00DD2850" w:rsidRPr="00747D07" w:rsidRDefault="00DD2850" w:rsidP="00DD2850">
      <w:pPr>
        <w:jc w:val="both"/>
        <w:rPr>
          <w:b/>
          <w:lang w:val="uk-UA"/>
        </w:rPr>
      </w:pPr>
      <w:r w:rsidRPr="00747D07">
        <w:rPr>
          <w:b/>
          <w:lang w:val="uk-UA"/>
        </w:rPr>
        <w:t>Критерії оцінювання питання №4</w:t>
      </w:r>
    </w:p>
    <w:p w:rsidR="00DD2850" w:rsidRPr="00747D07" w:rsidRDefault="00DD2850" w:rsidP="00DD2850">
      <w:pPr>
        <w:jc w:val="both"/>
        <w:rPr>
          <w:lang w:val="uk-UA"/>
        </w:rPr>
      </w:pPr>
      <w:r w:rsidRPr="00747D07">
        <w:rPr>
          <w:lang w:val="uk-UA"/>
        </w:rPr>
        <w:t>1. Розкрито поняття   «</w:t>
      </w:r>
      <w:r w:rsidRPr="00E7206A">
        <w:rPr>
          <w:color w:val="000000"/>
          <w:lang w:val="uk-UA"/>
        </w:rPr>
        <w:t>форм</w:t>
      </w:r>
      <w:r>
        <w:rPr>
          <w:color w:val="000000"/>
          <w:lang w:val="uk-UA"/>
        </w:rPr>
        <w:t>а</w:t>
      </w:r>
      <w:r w:rsidRPr="00E7206A">
        <w:rPr>
          <w:color w:val="000000"/>
          <w:lang w:val="uk-UA"/>
        </w:rPr>
        <w:t xml:space="preserve"> держави</w:t>
      </w:r>
      <w:r w:rsidRPr="00747D07">
        <w:rPr>
          <w:lang w:val="uk-UA"/>
        </w:rPr>
        <w:t>», визначено  складові (</w:t>
      </w:r>
      <w:r>
        <w:rPr>
          <w:lang w:val="uk-UA"/>
        </w:rPr>
        <w:t>2</w:t>
      </w:r>
      <w:r w:rsidRPr="00747D07">
        <w:rPr>
          <w:lang w:val="uk-UA"/>
        </w:rPr>
        <w:t xml:space="preserve"> б).</w:t>
      </w:r>
    </w:p>
    <w:p w:rsidR="00DD2850" w:rsidRDefault="00DD2850" w:rsidP="00DD2850">
      <w:pPr>
        <w:jc w:val="both"/>
        <w:rPr>
          <w:lang w:val="uk-UA"/>
        </w:rPr>
      </w:pPr>
      <w:r>
        <w:rPr>
          <w:lang w:val="uk-UA"/>
        </w:rPr>
        <w:t xml:space="preserve">2. </w:t>
      </w:r>
      <w:r w:rsidRPr="00747D07">
        <w:rPr>
          <w:lang w:val="uk-UA"/>
        </w:rPr>
        <w:t xml:space="preserve">Визначено </w:t>
      </w:r>
      <w:r w:rsidRPr="00E7206A">
        <w:rPr>
          <w:color w:val="000000"/>
          <w:lang w:val="uk-UA"/>
        </w:rPr>
        <w:t>форму держави</w:t>
      </w:r>
      <w:r w:rsidRPr="00E7206A">
        <w:rPr>
          <w:lang w:val="uk-UA"/>
        </w:rPr>
        <w:t xml:space="preserve"> </w:t>
      </w:r>
      <w:r w:rsidRPr="00747D07">
        <w:rPr>
          <w:lang w:val="uk-UA"/>
        </w:rPr>
        <w:t>(</w:t>
      </w:r>
      <w:r w:rsidRPr="00747D07">
        <w:rPr>
          <w:bCs/>
          <w:lang w:val="uk-UA"/>
        </w:rPr>
        <w:t>зазначено</w:t>
      </w:r>
      <w:r w:rsidRPr="00747D07">
        <w:rPr>
          <w:bCs/>
        </w:rPr>
        <w:t xml:space="preserve"> форм</w:t>
      </w:r>
      <w:r w:rsidRPr="00747D07">
        <w:rPr>
          <w:bCs/>
          <w:lang w:val="uk-UA"/>
        </w:rPr>
        <w:t xml:space="preserve">у </w:t>
      </w:r>
      <w:proofErr w:type="spellStart"/>
      <w:r w:rsidRPr="00747D07">
        <w:rPr>
          <w:bCs/>
        </w:rPr>
        <w:t>правління</w:t>
      </w:r>
      <w:proofErr w:type="spellEnd"/>
      <w:r w:rsidRPr="00747D07">
        <w:rPr>
          <w:bCs/>
        </w:rPr>
        <w:t xml:space="preserve">, </w:t>
      </w:r>
      <w:proofErr w:type="spellStart"/>
      <w:r w:rsidRPr="00747D07">
        <w:rPr>
          <w:bCs/>
        </w:rPr>
        <w:t>політичного</w:t>
      </w:r>
      <w:proofErr w:type="spellEnd"/>
      <w:r w:rsidRPr="00747D07">
        <w:rPr>
          <w:bCs/>
        </w:rPr>
        <w:t xml:space="preserve"> режиму і </w:t>
      </w:r>
      <w:proofErr w:type="spellStart"/>
      <w:r w:rsidRPr="00747D07">
        <w:rPr>
          <w:bCs/>
        </w:rPr>
        <w:t>територіального</w:t>
      </w:r>
      <w:proofErr w:type="spellEnd"/>
      <w:r w:rsidRPr="00747D07">
        <w:rPr>
          <w:bCs/>
        </w:rPr>
        <w:t xml:space="preserve"> устрою</w:t>
      </w:r>
      <w:r w:rsidRPr="00747D07">
        <w:rPr>
          <w:lang w:val="uk-UA"/>
        </w:rPr>
        <w:t>)</w:t>
      </w:r>
      <w:r>
        <w:rPr>
          <w:lang w:val="uk-UA"/>
        </w:rPr>
        <w:t xml:space="preserve"> (3 б.); аргументовано відповідь (3 б.)</w:t>
      </w:r>
    </w:p>
    <w:p w:rsidR="00DD2850" w:rsidRDefault="00DD2850" w:rsidP="00DD2850">
      <w:pPr>
        <w:jc w:val="both"/>
        <w:rPr>
          <w:lang w:val="uk-UA"/>
        </w:rPr>
      </w:pPr>
      <w:r>
        <w:rPr>
          <w:lang w:val="uk-UA"/>
        </w:rPr>
        <w:t xml:space="preserve">3. </w:t>
      </w:r>
      <w:r w:rsidRPr="00747D07">
        <w:rPr>
          <w:lang w:val="uk-UA"/>
        </w:rPr>
        <w:t xml:space="preserve"> </w:t>
      </w:r>
      <w:r w:rsidRPr="00E90DEC">
        <w:rPr>
          <w:lang w:val="uk-UA"/>
        </w:rPr>
        <w:t>Логічна послідовність письмового викладу (1 б</w:t>
      </w:r>
      <w:r>
        <w:rPr>
          <w:lang w:val="uk-UA"/>
        </w:rPr>
        <w:t>.</w:t>
      </w:r>
      <w:r w:rsidRPr="00E90DEC">
        <w:rPr>
          <w:lang w:val="uk-UA"/>
        </w:rPr>
        <w:t>)</w:t>
      </w:r>
    </w:p>
    <w:p w:rsidR="00DD2850" w:rsidRPr="00D97DA7" w:rsidRDefault="00DD2850" w:rsidP="00DD2850">
      <w:pPr>
        <w:numPr>
          <w:ilvl w:val="0"/>
          <w:numId w:val="2"/>
        </w:numPr>
        <w:ind w:hanging="540"/>
        <w:rPr>
          <w:b/>
          <w:lang w:val="uk-UA"/>
        </w:rPr>
      </w:pPr>
      <w:r>
        <w:rPr>
          <w:b/>
          <w:lang w:val="uk-UA"/>
        </w:rPr>
        <w:t xml:space="preserve">Тестові завдання, відповідь                   </w:t>
      </w:r>
      <w:r w:rsidRPr="00861851">
        <w:rPr>
          <w:b/>
          <w:lang w:val="uk-UA"/>
        </w:rPr>
        <w:t>(</w:t>
      </w:r>
      <w:r>
        <w:rPr>
          <w:b/>
          <w:lang w:val="uk-UA"/>
        </w:rPr>
        <w:t>12</w:t>
      </w:r>
      <w:r w:rsidRPr="00861851">
        <w:rPr>
          <w:b/>
          <w:lang w:val="uk-UA"/>
        </w:rPr>
        <w:t xml:space="preserve"> б.)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                                                  </w:t>
      </w:r>
    </w:p>
    <w:p w:rsidR="00DD2850" w:rsidRPr="00F30F42" w:rsidRDefault="00DD2850" w:rsidP="00DD2850">
      <w:pPr>
        <w:jc w:val="both"/>
        <w:rPr>
          <w:color w:val="000000"/>
          <w:lang w:val="uk-UA"/>
        </w:rPr>
      </w:pPr>
      <w:r w:rsidRPr="00F30F42">
        <w:rPr>
          <w:lang w:val="uk-UA"/>
        </w:rPr>
        <w:t xml:space="preserve">1. – В); 2. – В); 3. – </w:t>
      </w:r>
      <w:r>
        <w:rPr>
          <w:lang w:val="uk-UA"/>
        </w:rPr>
        <w:t>А</w:t>
      </w:r>
      <w:r w:rsidRPr="00F30F42">
        <w:rPr>
          <w:lang w:val="uk-UA"/>
        </w:rPr>
        <w:t xml:space="preserve">); 4. – </w:t>
      </w:r>
      <w:r>
        <w:rPr>
          <w:lang w:val="uk-UA"/>
        </w:rPr>
        <w:t>Г</w:t>
      </w:r>
      <w:r w:rsidRPr="00F30F42">
        <w:rPr>
          <w:lang w:val="uk-UA"/>
        </w:rPr>
        <w:t xml:space="preserve">); </w:t>
      </w:r>
      <w:r w:rsidRPr="00F30F42">
        <w:rPr>
          <w:color w:val="000000"/>
          <w:lang w:val="uk-UA"/>
        </w:rPr>
        <w:t xml:space="preserve">5. </w:t>
      </w:r>
      <w:r w:rsidRPr="00F30F42">
        <w:rPr>
          <w:lang w:val="uk-UA"/>
        </w:rPr>
        <w:t xml:space="preserve">– </w:t>
      </w:r>
      <w:r>
        <w:rPr>
          <w:lang w:val="uk-UA"/>
        </w:rPr>
        <w:t>Г</w:t>
      </w:r>
      <w:r w:rsidRPr="00F30F42">
        <w:rPr>
          <w:lang w:val="uk-UA"/>
        </w:rPr>
        <w:t>); 6.</w:t>
      </w:r>
      <w:r w:rsidRPr="00F30F42">
        <w:rPr>
          <w:color w:val="000000"/>
        </w:rPr>
        <w:t> </w:t>
      </w:r>
      <w:r w:rsidRPr="00F30F42">
        <w:rPr>
          <w:lang w:val="uk-UA"/>
        </w:rPr>
        <w:t xml:space="preserve">– </w:t>
      </w:r>
      <w:r>
        <w:rPr>
          <w:lang w:val="uk-UA"/>
        </w:rPr>
        <w:t>Б</w:t>
      </w:r>
      <w:r w:rsidRPr="00F30F42">
        <w:rPr>
          <w:lang w:val="uk-UA"/>
        </w:rPr>
        <w:t xml:space="preserve">); 7. – </w:t>
      </w:r>
      <w:r>
        <w:rPr>
          <w:lang w:val="uk-UA"/>
        </w:rPr>
        <w:t>Г</w:t>
      </w:r>
      <w:r w:rsidRPr="00F30F42">
        <w:rPr>
          <w:lang w:val="uk-UA"/>
        </w:rPr>
        <w:t xml:space="preserve">);  8. – </w:t>
      </w:r>
      <w:r>
        <w:rPr>
          <w:lang w:val="uk-UA"/>
        </w:rPr>
        <w:t>Б)</w:t>
      </w:r>
      <w:r w:rsidRPr="00F30F42">
        <w:rPr>
          <w:color w:val="000000"/>
          <w:lang w:val="uk-UA"/>
        </w:rPr>
        <w:t>; 9. –</w:t>
      </w:r>
      <w:r w:rsidRPr="00F30F42">
        <w:rPr>
          <w:color w:val="000000"/>
        </w:rPr>
        <w:t xml:space="preserve"> </w:t>
      </w:r>
      <w:r>
        <w:rPr>
          <w:color w:val="000000"/>
          <w:lang w:val="uk-UA"/>
        </w:rPr>
        <w:t>В</w:t>
      </w:r>
      <w:r w:rsidRPr="00F30F42">
        <w:rPr>
          <w:lang w:val="uk-UA"/>
        </w:rPr>
        <w:t>)</w:t>
      </w:r>
      <w:r>
        <w:rPr>
          <w:lang w:val="uk-UA"/>
        </w:rPr>
        <w:t>;</w:t>
      </w:r>
      <w:r w:rsidRPr="00F30F42">
        <w:rPr>
          <w:lang w:val="uk-UA"/>
        </w:rPr>
        <w:t xml:space="preserve">  </w:t>
      </w:r>
      <w:r w:rsidRPr="00F30F42">
        <w:rPr>
          <w:color w:val="000000"/>
          <w:lang w:val="uk-UA"/>
        </w:rPr>
        <w:t>10</w:t>
      </w:r>
      <w:r>
        <w:rPr>
          <w:color w:val="000000"/>
          <w:lang w:val="uk-UA"/>
        </w:rPr>
        <w:t>.</w:t>
      </w:r>
      <w:r w:rsidRPr="00F30F42">
        <w:rPr>
          <w:color w:val="000000"/>
          <w:lang w:val="uk-UA"/>
        </w:rPr>
        <w:t xml:space="preserve"> – </w:t>
      </w:r>
      <w:r>
        <w:rPr>
          <w:color w:val="000000"/>
          <w:lang w:val="uk-UA"/>
        </w:rPr>
        <w:t>А</w:t>
      </w:r>
      <w:r w:rsidRPr="00F30F42">
        <w:rPr>
          <w:lang w:val="uk-UA"/>
        </w:rPr>
        <w:t xml:space="preserve">),  </w:t>
      </w:r>
      <w:r w:rsidRPr="00F30F42">
        <w:rPr>
          <w:color w:val="000000"/>
        </w:rPr>
        <w:t>Г)</w:t>
      </w:r>
      <w:r w:rsidRPr="00F30F42">
        <w:rPr>
          <w:color w:val="000000"/>
          <w:lang w:val="uk-UA"/>
        </w:rPr>
        <w:t>;</w:t>
      </w:r>
      <w:r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br/>
        <w:t xml:space="preserve">11. </w:t>
      </w:r>
      <w:r w:rsidRPr="00F30F42">
        <w:rPr>
          <w:color w:val="000000"/>
          <w:lang w:val="uk-UA"/>
        </w:rPr>
        <w:t xml:space="preserve">– </w:t>
      </w:r>
      <w:r>
        <w:rPr>
          <w:color w:val="000000"/>
          <w:lang w:val="uk-UA"/>
        </w:rPr>
        <w:t>А</w:t>
      </w:r>
      <w:r w:rsidRPr="00F30F42">
        <w:rPr>
          <w:lang w:val="uk-UA"/>
        </w:rPr>
        <w:t xml:space="preserve">), </w:t>
      </w:r>
      <w:r>
        <w:rPr>
          <w:lang w:val="uk-UA"/>
        </w:rPr>
        <w:t>Б),</w:t>
      </w:r>
      <w:r w:rsidRPr="00F30F42">
        <w:rPr>
          <w:lang w:val="uk-UA"/>
        </w:rPr>
        <w:t xml:space="preserve"> </w:t>
      </w:r>
      <w:r w:rsidRPr="00F30F42">
        <w:rPr>
          <w:color w:val="000000"/>
        </w:rPr>
        <w:t>Г)</w:t>
      </w:r>
      <w:r w:rsidRPr="00F30F42">
        <w:rPr>
          <w:color w:val="000000"/>
          <w:lang w:val="uk-UA"/>
        </w:rPr>
        <w:t>;</w:t>
      </w:r>
      <w:r>
        <w:rPr>
          <w:color w:val="000000"/>
          <w:lang w:val="uk-UA"/>
        </w:rPr>
        <w:t xml:space="preserve">  12. </w:t>
      </w:r>
      <w:r w:rsidRPr="00F30F42">
        <w:rPr>
          <w:color w:val="000000"/>
          <w:lang w:val="uk-UA"/>
        </w:rPr>
        <w:t xml:space="preserve">– </w:t>
      </w:r>
      <w:r>
        <w:rPr>
          <w:color w:val="000000"/>
          <w:lang w:val="uk-UA"/>
        </w:rPr>
        <w:t>А</w:t>
      </w:r>
      <w:r w:rsidRPr="00F30F42">
        <w:rPr>
          <w:lang w:val="uk-UA"/>
        </w:rPr>
        <w:t xml:space="preserve">), </w:t>
      </w:r>
      <w:r>
        <w:rPr>
          <w:lang w:val="uk-UA"/>
        </w:rPr>
        <w:t>Б),</w:t>
      </w:r>
      <w:r w:rsidRPr="00F30F42">
        <w:rPr>
          <w:lang w:val="uk-UA"/>
        </w:rPr>
        <w:t xml:space="preserve"> </w:t>
      </w:r>
      <w:r>
        <w:rPr>
          <w:color w:val="000000"/>
          <w:lang w:val="uk-UA"/>
        </w:rPr>
        <w:t>В</w:t>
      </w:r>
      <w:r w:rsidRPr="00F30F42">
        <w:rPr>
          <w:color w:val="000000"/>
        </w:rPr>
        <w:t>)</w:t>
      </w:r>
      <w:r>
        <w:rPr>
          <w:color w:val="000000"/>
          <w:lang w:val="uk-UA"/>
        </w:rPr>
        <w:t>.</w:t>
      </w:r>
    </w:p>
    <w:p w:rsidR="005C07D8" w:rsidRDefault="005C07D8" w:rsidP="00405CA6">
      <w:pPr>
        <w:jc w:val="center"/>
        <w:rPr>
          <w:b/>
          <w:sz w:val="28"/>
          <w:szCs w:val="28"/>
          <w:lang w:val="uk-UA"/>
        </w:rPr>
      </w:pPr>
    </w:p>
    <w:p w:rsidR="005C07D8" w:rsidRDefault="005C07D8" w:rsidP="00405CA6">
      <w:pPr>
        <w:jc w:val="center"/>
        <w:rPr>
          <w:b/>
          <w:sz w:val="28"/>
          <w:szCs w:val="28"/>
          <w:lang w:val="uk-UA"/>
        </w:rPr>
      </w:pPr>
    </w:p>
    <w:p w:rsidR="005C07D8" w:rsidRDefault="005C07D8" w:rsidP="00405CA6">
      <w:pPr>
        <w:jc w:val="center"/>
        <w:rPr>
          <w:b/>
          <w:sz w:val="28"/>
          <w:szCs w:val="28"/>
          <w:lang w:val="uk-UA"/>
        </w:rPr>
      </w:pPr>
    </w:p>
    <w:p w:rsidR="00405CA6" w:rsidRDefault="00405CA6" w:rsidP="00405CA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Правознавство. 11 клас</w:t>
      </w:r>
    </w:p>
    <w:p w:rsidR="00CF462C" w:rsidRDefault="00CF462C" w:rsidP="00CF462C">
      <w:pPr>
        <w:jc w:val="both"/>
        <w:rPr>
          <w:b/>
          <w:lang w:val="uk-UA"/>
        </w:rPr>
      </w:pPr>
    </w:p>
    <w:p w:rsidR="00CF462C" w:rsidRPr="002D68DE" w:rsidRDefault="00CF462C" w:rsidP="00CF462C">
      <w:pPr>
        <w:jc w:val="both"/>
        <w:rPr>
          <w:b/>
        </w:rPr>
      </w:pPr>
      <w:r w:rsidRPr="002D68DE">
        <w:rPr>
          <w:b/>
          <w:lang w:val="uk-UA"/>
        </w:rPr>
        <w:t>Критерії оцінювання питання №1.</w:t>
      </w:r>
    </w:p>
    <w:p w:rsidR="00CF462C" w:rsidRPr="00E90DEC" w:rsidRDefault="00CF462C" w:rsidP="00CF462C">
      <w:pPr>
        <w:jc w:val="both"/>
        <w:rPr>
          <w:lang w:val="uk-UA"/>
        </w:rPr>
      </w:pPr>
      <w:r w:rsidRPr="00E90DEC">
        <w:rPr>
          <w:lang w:val="uk-UA"/>
        </w:rPr>
        <w:t>1. Розкрито поняття «</w:t>
      </w:r>
      <w:r w:rsidR="00701523" w:rsidRPr="00701523">
        <w:rPr>
          <w:bCs/>
          <w:color w:val="000000"/>
          <w:lang w:eastAsia="uk-UA"/>
        </w:rPr>
        <w:t>закон</w:t>
      </w:r>
      <w:r w:rsidR="00701523" w:rsidRPr="00E90DEC">
        <w:rPr>
          <w:lang w:val="uk-UA"/>
        </w:rPr>
        <w:t>»</w:t>
      </w:r>
      <w:r w:rsidR="005C07D8">
        <w:rPr>
          <w:lang w:val="uk-UA"/>
        </w:rPr>
        <w:t>,</w:t>
      </w:r>
      <w:r w:rsidR="00701523" w:rsidRPr="00C22587">
        <w:rPr>
          <w:lang w:val="uk-UA"/>
        </w:rPr>
        <w:t xml:space="preserve"> </w:t>
      </w:r>
      <w:r w:rsidR="00701523" w:rsidRPr="00E90DEC">
        <w:rPr>
          <w:lang w:val="uk-UA"/>
        </w:rPr>
        <w:t>«</w:t>
      </w:r>
      <w:r w:rsidRPr="00C22587">
        <w:rPr>
          <w:lang w:val="uk-UA"/>
        </w:rPr>
        <w:t>суспільств</w:t>
      </w:r>
      <w:r w:rsidRPr="00E90DEC">
        <w:rPr>
          <w:lang w:val="uk-UA"/>
        </w:rPr>
        <w:t>о</w:t>
      </w:r>
      <w:r w:rsidR="00701523">
        <w:rPr>
          <w:lang w:val="uk-UA"/>
        </w:rPr>
        <w:t>»</w:t>
      </w:r>
      <w:r w:rsidRPr="00E90DEC">
        <w:rPr>
          <w:lang w:val="uk-UA"/>
        </w:rPr>
        <w:t xml:space="preserve"> (2 б</w:t>
      </w:r>
      <w:r>
        <w:rPr>
          <w:lang w:val="uk-UA"/>
        </w:rPr>
        <w:t>.</w:t>
      </w:r>
      <w:r w:rsidRPr="00E90DEC">
        <w:rPr>
          <w:lang w:val="uk-UA"/>
        </w:rPr>
        <w:t>)</w:t>
      </w:r>
      <w:r w:rsidRPr="00C22587">
        <w:rPr>
          <w:b/>
          <w:lang w:val="uk-UA"/>
        </w:rPr>
        <w:t xml:space="preserve"> </w:t>
      </w:r>
    </w:p>
    <w:p w:rsidR="00701523" w:rsidRDefault="00701523" w:rsidP="00CF462C">
      <w:pPr>
        <w:jc w:val="both"/>
        <w:rPr>
          <w:lang w:val="uk-UA"/>
        </w:rPr>
      </w:pPr>
      <w:r>
        <w:rPr>
          <w:lang w:val="uk-UA"/>
        </w:rPr>
        <w:t xml:space="preserve">2. </w:t>
      </w:r>
      <w:r w:rsidRPr="00E90DEC">
        <w:rPr>
          <w:lang w:val="uk-UA"/>
        </w:rPr>
        <w:t xml:space="preserve">Розкрито </w:t>
      </w:r>
      <w:r w:rsidRPr="00701523">
        <w:rPr>
          <w:bCs/>
          <w:color w:val="000000"/>
          <w:lang w:eastAsia="uk-UA"/>
        </w:rPr>
        <w:t>принцип верховенства закону</w:t>
      </w:r>
      <w:r w:rsidR="00CF462C">
        <w:rPr>
          <w:lang w:val="uk-UA"/>
        </w:rPr>
        <w:t xml:space="preserve">  (</w:t>
      </w:r>
      <w:r>
        <w:rPr>
          <w:lang w:val="uk-UA"/>
        </w:rPr>
        <w:t>3</w:t>
      </w:r>
      <w:r w:rsidR="00CF462C" w:rsidRPr="00E90DEC">
        <w:rPr>
          <w:lang w:val="uk-UA"/>
        </w:rPr>
        <w:t xml:space="preserve"> б</w:t>
      </w:r>
      <w:r w:rsidR="00CF462C">
        <w:rPr>
          <w:lang w:val="uk-UA"/>
        </w:rPr>
        <w:t>.</w:t>
      </w:r>
      <w:r w:rsidR="00CF462C" w:rsidRPr="00E90DEC">
        <w:rPr>
          <w:lang w:val="uk-UA"/>
        </w:rPr>
        <w:t xml:space="preserve">)  </w:t>
      </w:r>
    </w:p>
    <w:p w:rsidR="00CF462C" w:rsidRDefault="00701523" w:rsidP="00CF462C">
      <w:pPr>
        <w:jc w:val="both"/>
        <w:rPr>
          <w:lang w:val="uk-UA"/>
        </w:rPr>
      </w:pPr>
      <w:r>
        <w:rPr>
          <w:lang w:val="uk-UA"/>
        </w:rPr>
        <w:t>3.</w:t>
      </w:r>
      <w:r w:rsidRPr="00701523">
        <w:rPr>
          <w:b/>
          <w:bCs/>
        </w:rPr>
        <w:t xml:space="preserve"> </w:t>
      </w:r>
      <w:proofErr w:type="spellStart"/>
      <w:r w:rsidRPr="00701523">
        <w:rPr>
          <w:bCs/>
        </w:rPr>
        <w:t>Вислов</w:t>
      </w:r>
      <w:r w:rsidRPr="00701523">
        <w:rPr>
          <w:bCs/>
          <w:lang w:val="uk-UA"/>
        </w:rPr>
        <w:t>лено</w:t>
      </w:r>
      <w:proofErr w:type="spellEnd"/>
      <w:r w:rsidRPr="00701523">
        <w:rPr>
          <w:bCs/>
          <w:lang w:val="uk-UA"/>
        </w:rPr>
        <w:t xml:space="preserve"> </w:t>
      </w:r>
      <w:r w:rsidRPr="00701523">
        <w:rPr>
          <w:bCs/>
        </w:rPr>
        <w:t xml:space="preserve">думку </w:t>
      </w:r>
      <w:proofErr w:type="spellStart"/>
      <w:r w:rsidRPr="00701523">
        <w:rPr>
          <w:bCs/>
        </w:rPr>
        <w:t>щодо</w:t>
      </w:r>
      <w:proofErr w:type="spellEnd"/>
      <w:r w:rsidRPr="00701523">
        <w:rPr>
          <w:bCs/>
        </w:rPr>
        <w:t xml:space="preserve"> </w:t>
      </w:r>
      <w:proofErr w:type="spellStart"/>
      <w:r w:rsidRPr="00701523">
        <w:rPr>
          <w:bCs/>
        </w:rPr>
        <w:t>важливості</w:t>
      </w:r>
      <w:proofErr w:type="spellEnd"/>
      <w:r w:rsidRPr="00701523">
        <w:rPr>
          <w:bCs/>
          <w:color w:val="000000"/>
          <w:lang w:eastAsia="uk-UA"/>
        </w:rPr>
        <w:t xml:space="preserve"> принципу верховенства закону для </w:t>
      </w:r>
      <w:proofErr w:type="spellStart"/>
      <w:r w:rsidRPr="00701523">
        <w:rPr>
          <w:bCs/>
          <w:color w:val="000000"/>
          <w:lang w:eastAsia="uk-UA"/>
        </w:rPr>
        <w:t>життя</w:t>
      </w:r>
      <w:proofErr w:type="spellEnd"/>
      <w:r w:rsidRPr="00701523">
        <w:rPr>
          <w:bCs/>
          <w:color w:val="000000"/>
          <w:lang w:eastAsia="uk-UA"/>
        </w:rPr>
        <w:t xml:space="preserve"> </w:t>
      </w:r>
      <w:proofErr w:type="spellStart"/>
      <w:r w:rsidRPr="00701523">
        <w:rPr>
          <w:bCs/>
          <w:color w:val="000000"/>
          <w:lang w:eastAsia="uk-UA"/>
        </w:rPr>
        <w:t>суспільства</w:t>
      </w:r>
      <w:proofErr w:type="spellEnd"/>
      <w:r w:rsidRPr="00701523">
        <w:rPr>
          <w:bCs/>
          <w:color w:val="000000"/>
          <w:lang w:val="uk-UA" w:eastAsia="uk-UA"/>
        </w:rPr>
        <w:t>, відповідь аргументовано</w:t>
      </w:r>
      <w:r>
        <w:rPr>
          <w:lang w:val="uk-UA"/>
        </w:rPr>
        <w:t xml:space="preserve"> </w:t>
      </w:r>
      <w:r w:rsidR="00CF462C" w:rsidRPr="00701523">
        <w:rPr>
          <w:lang w:val="uk-UA"/>
        </w:rPr>
        <w:t xml:space="preserve"> </w:t>
      </w:r>
      <w:r>
        <w:rPr>
          <w:lang w:val="uk-UA"/>
        </w:rPr>
        <w:t>(4</w:t>
      </w:r>
      <w:r w:rsidRPr="00E90DEC">
        <w:rPr>
          <w:lang w:val="uk-UA"/>
        </w:rPr>
        <w:t xml:space="preserve"> б</w:t>
      </w:r>
      <w:r>
        <w:rPr>
          <w:lang w:val="uk-UA"/>
        </w:rPr>
        <w:t>.</w:t>
      </w:r>
      <w:r w:rsidRPr="00E90DEC">
        <w:rPr>
          <w:lang w:val="uk-UA"/>
        </w:rPr>
        <w:t xml:space="preserve">)  </w:t>
      </w:r>
      <w:r w:rsidR="00CF462C" w:rsidRPr="00701523">
        <w:rPr>
          <w:lang w:val="uk-UA"/>
        </w:rPr>
        <w:t xml:space="preserve">                                                                            </w:t>
      </w:r>
    </w:p>
    <w:p w:rsidR="00CF462C" w:rsidRPr="00E90DEC" w:rsidRDefault="00701523" w:rsidP="00CF462C">
      <w:pPr>
        <w:jc w:val="both"/>
        <w:rPr>
          <w:lang w:val="uk-UA"/>
        </w:rPr>
      </w:pPr>
      <w:r>
        <w:rPr>
          <w:lang w:val="uk-UA"/>
        </w:rPr>
        <w:t>4</w:t>
      </w:r>
      <w:r w:rsidR="00CF462C" w:rsidRPr="00E90DEC">
        <w:rPr>
          <w:lang w:val="uk-UA"/>
        </w:rPr>
        <w:t>. Логічна послідовність письмового викладу (1 б</w:t>
      </w:r>
      <w:r w:rsidR="00CF462C">
        <w:rPr>
          <w:lang w:val="uk-UA"/>
        </w:rPr>
        <w:t>.</w:t>
      </w:r>
      <w:r w:rsidR="00CF462C" w:rsidRPr="00E90DEC">
        <w:rPr>
          <w:lang w:val="uk-UA"/>
        </w:rPr>
        <w:t>)</w:t>
      </w:r>
    </w:p>
    <w:p w:rsidR="00CF462C" w:rsidRPr="00E90DEC" w:rsidRDefault="00CF462C" w:rsidP="00CF462C">
      <w:pPr>
        <w:jc w:val="both"/>
        <w:rPr>
          <w:lang w:val="uk-UA"/>
        </w:rPr>
      </w:pPr>
    </w:p>
    <w:p w:rsidR="00CF462C" w:rsidRPr="00747D07" w:rsidRDefault="00CF462C" w:rsidP="00CF462C">
      <w:pPr>
        <w:jc w:val="both"/>
        <w:rPr>
          <w:b/>
        </w:rPr>
      </w:pPr>
      <w:r w:rsidRPr="00747D07">
        <w:rPr>
          <w:b/>
          <w:lang w:val="uk-UA"/>
        </w:rPr>
        <w:t>Критерії оцінювання питання №2</w:t>
      </w:r>
      <w:r w:rsidRPr="00747D07">
        <w:rPr>
          <w:lang w:val="uk-UA"/>
        </w:rPr>
        <w:t xml:space="preserve">                                                                                                                                                </w:t>
      </w:r>
    </w:p>
    <w:p w:rsidR="00CF462C" w:rsidRDefault="00CF462C" w:rsidP="00CF462C">
      <w:pPr>
        <w:jc w:val="both"/>
        <w:rPr>
          <w:lang w:val="uk-UA"/>
        </w:rPr>
      </w:pPr>
      <w:r w:rsidRPr="00747D07">
        <w:rPr>
          <w:lang w:val="uk-UA"/>
        </w:rPr>
        <w:t>1.</w:t>
      </w:r>
      <w:r>
        <w:rPr>
          <w:lang w:val="uk-UA"/>
        </w:rPr>
        <w:t xml:space="preserve"> </w:t>
      </w:r>
      <w:r w:rsidRPr="00747D07">
        <w:rPr>
          <w:lang w:val="uk-UA"/>
        </w:rPr>
        <w:t xml:space="preserve">Розкрито поняття </w:t>
      </w:r>
      <w:r w:rsidRPr="004951CD">
        <w:rPr>
          <w:lang w:val="uk-UA"/>
        </w:rPr>
        <w:t>«</w:t>
      </w:r>
      <w:proofErr w:type="spellStart"/>
      <w:r w:rsidR="004951CD" w:rsidRPr="004951CD">
        <w:rPr>
          <w:bCs/>
        </w:rPr>
        <w:t>місцев</w:t>
      </w:r>
      <w:proofErr w:type="spellEnd"/>
      <w:r w:rsidR="004951CD" w:rsidRPr="004951CD">
        <w:rPr>
          <w:bCs/>
          <w:lang w:val="uk-UA"/>
        </w:rPr>
        <w:t>е</w:t>
      </w:r>
      <w:r w:rsidR="004951CD" w:rsidRPr="004951CD">
        <w:rPr>
          <w:bCs/>
        </w:rPr>
        <w:t xml:space="preserve"> </w:t>
      </w:r>
      <w:proofErr w:type="spellStart"/>
      <w:r w:rsidR="004951CD" w:rsidRPr="004951CD">
        <w:rPr>
          <w:bCs/>
        </w:rPr>
        <w:t>самоврядування</w:t>
      </w:r>
      <w:proofErr w:type="spellEnd"/>
      <w:r w:rsidRPr="004951CD">
        <w:rPr>
          <w:lang w:val="uk-UA"/>
        </w:rPr>
        <w:t xml:space="preserve">», </w:t>
      </w:r>
      <w:r w:rsidR="004951CD" w:rsidRPr="004951CD">
        <w:rPr>
          <w:lang w:val="uk-UA"/>
        </w:rPr>
        <w:t>«</w:t>
      </w:r>
      <w:proofErr w:type="spellStart"/>
      <w:r w:rsidR="004951CD" w:rsidRPr="004951CD">
        <w:rPr>
          <w:bCs/>
        </w:rPr>
        <w:t>органи</w:t>
      </w:r>
      <w:proofErr w:type="spellEnd"/>
      <w:r w:rsidR="004951CD" w:rsidRPr="004951CD">
        <w:rPr>
          <w:bCs/>
        </w:rPr>
        <w:t xml:space="preserve"> </w:t>
      </w:r>
      <w:proofErr w:type="spellStart"/>
      <w:r w:rsidR="004951CD" w:rsidRPr="004951CD">
        <w:rPr>
          <w:bCs/>
        </w:rPr>
        <w:t>місцевого</w:t>
      </w:r>
      <w:proofErr w:type="spellEnd"/>
      <w:r w:rsidR="004951CD" w:rsidRPr="004951CD">
        <w:rPr>
          <w:bCs/>
        </w:rPr>
        <w:t xml:space="preserve"> </w:t>
      </w:r>
      <w:proofErr w:type="spellStart"/>
      <w:r w:rsidR="004951CD" w:rsidRPr="004951CD">
        <w:rPr>
          <w:bCs/>
        </w:rPr>
        <w:t>самоврядування</w:t>
      </w:r>
      <w:proofErr w:type="spellEnd"/>
      <w:r w:rsidR="004951CD" w:rsidRPr="004951CD">
        <w:rPr>
          <w:bCs/>
          <w:lang w:val="uk-UA"/>
        </w:rPr>
        <w:t>»</w:t>
      </w:r>
      <w:r w:rsidR="004951CD">
        <w:rPr>
          <w:bCs/>
          <w:lang w:val="uk-UA"/>
        </w:rPr>
        <w:t xml:space="preserve"> </w:t>
      </w:r>
      <w:r w:rsidRPr="004951CD">
        <w:rPr>
          <w:lang w:val="uk-UA"/>
        </w:rPr>
        <w:t>(</w:t>
      </w:r>
      <w:r w:rsidR="004951CD">
        <w:rPr>
          <w:lang w:val="uk-UA"/>
        </w:rPr>
        <w:t>3</w:t>
      </w:r>
      <w:r w:rsidRPr="00747D07">
        <w:rPr>
          <w:lang w:val="uk-UA"/>
        </w:rPr>
        <w:t xml:space="preserve"> б</w:t>
      </w:r>
      <w:r>
        <w:rPr>
          <w:lang w:val="uk-UA"/>
        </w:rPr>
        <w:t>.</w:t>
      </w:r>
      <w:r w:rsidRPr="00747D07">
        <w:rPr>
          <w:lang w:val="uk-UA"/>
        </w:rPr>
        <w:t>)</w:t>
      </w:r>
    </w:p>
    <w:p w:rsidR="004951CD" w:rsidRPr="00747D07" w:rsidRDefault="004951CD" w:rsidP="00CF462C">
      <w:pPr>
        <w:jc w:val="both"/>
        <w:rPr>
          <w:lang w:val="uk-UA"/>
        </w:rPr>
      </w:pPr>
      <w:r>
        <w:rPr>
          <w:lang w:val="uk-UA"/>
        </w:rPr>
        <w:t xml:space="preserve">2. Наведено приклади </w:t>
      </w:r>
      <w:r w:rsidRPr="00747D07">
        <w:rPr>
          <w:lang w:val="uk-UA"/>
        </w:rPr>
        <w:t>(</w:t>
      </w:r>
      <w:r>
        <w:rPr>
          <w:lang w:val="uk-UA"/>
        </w:rPr>
        <w:t>4</w:t>
      </w:r>
      <w:r w:rsidRPr="00747D07">
        <w:rPr>
          <w:lang w:val="uk-UA"/>
        </w:rPr>
        <w:t xml:space="preserve"> б.)</w:t>
      </w:r>
    </w:p>
    <w:p w:rsidR="00CF462C" w:rsidRPr="00747D07" w:rsidRDefault="00CF462C" w:rsidP="00CF462C">
      <w:pPr>
        <w:pStyle w:val="a4"/>
        <w:jc w:val="both"/>
        <w:rPr>
          <w:rFonts w:ascii="Times New Roman" w:hAnsi="Times New Roman" w:cs="Times New Roman"/>
          <w:lang w:val="uk-UA"/>
        </w:rPr>
      </w:pPr>
      <w:r>
        <w:rPr>
          <w:lang w:val="uk-UA"/>
        </w:rPr>
        <w:t>3.</w:t>
      </w:r>
      <w:r w:rsidRPr="00747D07">
        <w:rPr>
          <w:rFonts w:ascii="Times New Roman" w:hAnsi="Times New Roman" w:cs="Times New Roman"/>
          <w:lang w:val="uk-UA"/>
        </w:rPr>
        <w:t xml:space="preserve"> Зобра</w:t>
      </w:r>
      <w:r>
        <w:rPr>
          <w:rFonts w:ascii="Times New Roman" w:hAnsi="Times New Roman" w:cs="Times New Roman"/>
          <w:lang w:val="uk-UA"/>
        </w:rPr>
        <w:t>жено</w:t>
      </w:r>
      <w:r w:rsidRPr="00747D07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(</w:t>
      </w:r>
      <w:r w:rsidRPr="00747D07">
        <w:rPr>
          <w:rFonts w:ascii="Times New Roman" w:hAnsi="Times New Roman" w:cs="Times New Roman"/>
          <w:lang w:val="uk-UA"/>
        </w:rPr>
        <w:t>схематично чи малюнком</w:t>
      </w:r>
      <w:r>
        <w:rPr>
          <w:rFonts w:ascii="Times New Roman" w:hAnsi="Times New Roman" w:cs="Times New Roman"/>
          <w:lang w:val="uk-UA"/>
        </w:rPr>
        <w:t>)</w:t>
      </w:r>
      <w:r w:rsidRPr="00747D07">
        <w:rPr>
          <w:rFonts w:ascii="Times New Roman" w:hAnsi="Times New Roman" w:cs="Times New Roman"/>
          <w:lang w:val="uk-UA"/>
        </w:rPr>
        <w:t xml:space="preserve"> структуру</w:t>
      </w:r>
      <w:r>
        <w:rPr>
          <w:rFonts w:ascii="Times New Roman" w:hAnsi="Times New Roman" w:cs="Times New Roman"/>
          <w:lang w:val="uk-UA"/>
        </w:rPr>
        <w:t xml:space="preserve"> </w:t>
      </w:r>
      <w:r w:rsidRPr="00747D07">
        <w:rPr>
          <w:rFonts w:ascii="Times New Roman" w:hAnsi="Times New Roman" w:cs="Times New Roman"/>
          <w:lang w:val="uk-UA"/>
        </w:rPr>
        <w:t>правовідносин</w:t>
      </w:r>
      <w:r>
        <w:rPr>
          <w:rFonts w:ascii="Times New Roman" w:hAnsi="Times New Roman" w:cs="Times New Roman"/>
          <w:lang w:val="uk-UA"/>
        </w:rPr>
        <w:t xml:space="preserve"> </w:t>
      </w:r>
      <w:r w:rsidRPr="00747D07">
        <w:rPr>
          <w:rFonts w:ascii="Times New Roman" w:hAnsi="Times New Roman" w:cs="Times New Roman"/>
          <w:lang w:val="uk-UA"/>
        </w:rPr>
        <w:t>(</w:t>
      </w:r>
      <w:r w:rsidR="004951CD">
        <w:rPr>
          <w:rFonts w:ascii="Times New Roman" w:hAnsi="Times New Roman" w:cs="Times New Roman"/>
          <w:lang w:val="uk-UA"/>
        </w:rPr>
        <w:t>3</w:t>
      </w:r>
      <w:r w:rsidRPr="00747D07">
        <w:rPr>
          <w:rFonts w:ascii="Times New Roman" w:hAnsi="Times New Roman" w:cs="Times New Roman"/>
          <w:lang w:val="uk-UA"/>
        </w:rPr>
        <w:t xml:space="preserve"> б.)</w:t>
      </w:r>
    </w:p>
    <w:p w:rsidR="00CF462C" w:rsidRPr="00747D07" w:rsidRDefault="00CF462C" w:rsidP="00CF462C">
      <w:pPr>
        <w:jc w:val="both"/>
        <w:rPr>
          <w:b/>
          <w:lang w:val="uk-UA"/>
        </w:rPr>
      </w:pPr>
      <w:r w:rsidRPr="00747D07">
        <w:rPr>
          <w:b/>
          <w:lang w:val="uk-UA"/>
        </w:rPr>
        <w:t>Критерії оцінювання питання №3</w:t>
      </w:r>
    </w:p>
    <w:p w:rsidR="00CF462C" w:rsidRPr="00747D07" w:rsidRDefault="00CF462C" w:rsidP="00CF462C">
      <w:pPr>
        <w:jc w:val="both"/>
        <w:rPr>
          <w:lang w:val="uk-UA"/>
        </w:rPr>
      </w:pPr>
      <w:r w:rsidRPr="00747D07">
        <w:rPr>
          <w:lang w:val="uk-UA"/>
        </w:rPr>
        <w:t>1. Розкрито поняття   (1 б)</w:t>
      </w:r>
    </w:p>
    <w:p w:rsidR="00CF462C" w:rsidRPr="00747D07" w:rsidRDefault="00CF462C" w:rsidP="00CF462C">
      <w:pPr>
        <w:jc w:val="both"/>
        <w:rPr>
          <w:lang w:val="uk-UA"/>
        </w:rPr>
      </w:pPr>
      <w:r w:rsidRPr="00747D07">
        <w:rPr>
          <w:lang w:val="uk-UA"/>
        </w:rPr>
        <w:t xml:space="preserve"> 2. Зазначено спільні та відмінні ознаки (2 б)</w:t>
      </w:r>
    </w:p>
    <w:p w:rsidR="00CF462C" w:rsidRPr="00747D07" w:rsidRDefault="00CF462C" w:rsidP="00CF462C">
      <w:pPr>
        <w:jc w:val="both"/>
        <w:rPr>
          <w:lang w:val="uk-UA"/>
        </w:rPr>
      </w:pPr>
    </w:p>
    <w:p w:rsidR="00CF462C" w:rsidRPr="00747D07" w:rsidRDefault="00CF462C" w:rsidP="00CF462C">
      <w:pPr>
        <w:jc w:val="both"/>
        <w:rPr>
          <w:b/>
          <w:lang w:val="uk-UA"/>
        </w:rPr>
      </w:pPr>
      <w:r w:rsidRPr="00747D07">
        <w:rPr>
          <w:b/>
          <w:lang w:val="uk-UA"/>
        </w:rPr>
        <w:t>Критерії оцінювання питання №4</w:t>
      </w:r>
    </w:p>
    <w:p w:rsidR="009D56B6" w:rsidRDefault="00CF462C" w:rsidP="00CF462C">
      <w:pPr>
        <w:jc w:val="both"/>
        <w:rPr>
          <w:lang w:val="uk-UA"/>
        </w:rPr>
      </w:pPr>
      <w:r w:rsidRPr="00747D07">
        <w:rPr>
          <w:lang w:val="uk-UA"/>
        </w:rPr>
        <w:t xml:space="preserve">1. </w:t>
      </w:r>
      <w:r w:rsidR="009D56B6" w:rsidRPr="00747D07">
        <w:rPr>
          <w:lang w:val="uk-UA"/>
        </w:rPr>
        <w:t>Визначено</w:t>
      </w:r>
      <w:r w:rsidR="009D56B6">
        <w:rPr>
          <w:lang w:val="uk-UA"/>
        </w:rPr>
        <w:t>, нормами якої галузі права (нормативний акт) регулюється дана ситуація (</w:t>
      </w:r>
      <w:r w:rsidR="005C07D8">
        <w:rPr>
          <w:lang w:val="uk-UA"/>
        </w:rPr>
        <w:t>1</w:t>
      </w:r>
      <w:r w:rsidR="009D56B6">
        <w:rPr>
          <w:lang w:val="uk-UA"/>
        </w:rPr>
        <w:t xml:space="preserve"> б.)</w:t>
      </w:r>
    </w:p>
    <w:p w:rsidR="00CF462C" w:rsidRPr="00747D07" w:rsidRDefault="005C07D8" w:rsidP="00CF462C">
      <w:pPr>
        <w:jc w:val="both"/>
        <w:rPr>
          <w:lang w:val="uk-UA"/>
        </w:rPr>
      </w:pPr>
      <w:r>
        <w:rPr>
          <w:lang w:val="uk-UA"/>
        </w:rPr>
        <w:t>2. Розкрито поняття:</w:t>
      </w:r>
      <w:r w:rsidR="00CF462C" w:rsidRPr="00747D07">
        <w:rPr>
          <w:lang w:val="uk-UA"/>
        </w:rPr>
        <w:t xml:space="preserve"> «</w:t>
      </w:r>
      <w:r w:rsidR="009D56B6" w:rsidRPr="003F2775">
        <w:rPr>
          <w:rFonts w:ascii="Times New Roman CYR" w:hAnsi="Times New Roman CYR" w:cs="Times New Roman CYR"/>
          <w:color w:val="000000"/>
          <w:lang w:val="uk-UA"/>
        </w:rPr>
        <w:t>заповіт</w:t>
      </w:r>
      <w:r w:rsidR="00CF462C" w:rsidRPr="00747D07">
        <w:rPr>
          <w:lang w:val="uk-UA"/>
        </w:rPr>
        <w:t xml:space="preserve">», </w:t>
      </w:r>
      <w:r w:rsidR="009D56B6">
        <w:rPr>
          <w:lang w:val="uk-UA"/>
        </w:rPr>
        <w:t>«спадкоємець»,  «спадщина», «</w:t>
      </w:r>
      <w:proofErr w:type="spellStart"/>
      <w:r w:rsidR="009D56B6" w:rsidRPr="003F2775">
        <w:rPr>
          <w:rFonts w:ascii="Times New Roman CYR" w:hAnsi="Times New Roman CYR" w:cs="Times New Roman CYR"/>
          <w:color w:val="000000"/>
          <w:lang w:val="uk-UA"/>
        </w:rPr>
        <w:t>обов</w:t>
      </w:r>
      <w:proofErr w:type="spellEnd"/>
      <w:r w:rsidR="009D56B6" w:rsidRPr="003F2775">
        <w:rPr>
          <w:color w:val="000000"/>
        </w:rPr>
        <w:t>'</w:t>
      </w:r>
      <w:proofErr w:type="spellStart"/>
      <w:r w:rsidR="009D56B6" w:rsidRPr="003F2775">
        <w:rPr>
          <w:rFonts w:ascii="Times New Roman CYR" w:hAnsi="Times New Roman CYR" w:cs="Times New Roman CYR"/>
          <w:color w:val="000000"/>
          <w:lang w:val="uk-UA"/>
        </w:rPr>
        <w:t>язков</w:t>
      </w:r>
      <w:r w:rsidR="009D56B6">
        <w:rPr>
          <w:rFonts w:ascii="Times New Roman CYR" w:hAnsi="Times New Roman CYR" w:cs="Times New Roman CYR"/>
          <w:color w:val="000000"/>
          <w:lang w:val="uk-UA"/>
        </w:rPr>
        <w:t>а</w:t>
      </w:r>
      <w:proofErr w:type="spellEnd"/>
      <w:r w:rsidR="009D56B6" w:rsidRPr="003F2775">
        <w:rPr>
          <w:rFonts w:ascii="Times New Roman CYR" w:hAnsi="Times New Roman CYR" w:cs="Times New Roman CYR"/>
          <w:color w:val="000000"/>
          <w:lang w:val="uk-UA"/>
        </w:rPr>
        <w:t xml:space="preserve"> частк</w:t>
      </w:r>
      <w:r w:rsidR="009D56B6">
        <w:rPr>
          <w:rFonts w:ascii="Times New Roman CYR" w:hAnsi="Times New Roman CYR" w:cs="Times New Roman CYR"/>
          <w:color w:val="000000"/>
          <w:lang w:val="uk-UA"/>
        </w:rPr>
        <w:t>а</w:t>
      </w:r>
      <w:r w:rsidR="009D56B6" w:rsidRPr="003F2775">
        <w:rPr>
          <w:rFonts w:ascii="Times New Roman CYR" w:hAnsi="Times New Roman CYR" w:cs="Times New Roman CYR"/>
          <w:color w:val="000000"/>
          <w:lang w:val="uk-UA"/>
        </w:rPr>
        <w:t xml:space="preserve"> у спадщині</w:t>
      </w:r>
      <w:r>
        <w:rPr>
          <w:rFonts w:ascii="Times New Roman CYR" w:hAnsi="Times New Roman CYR" w:cs="Times New Roman CYR"/>
          <w:color w:val="000000"/>
          <w:lang w:val="uk-UA"/>
        </w:rPr>
        <w:t>»</w:t>
      </w:r>
      <w:r w:rsidR="00CF462C" w:rsidRPr="00747D07">
        <w:rPr>
          <w:lang w:val="uk-UA"/>
        </w:rPr>
        <w:t xml:space="preserve"> (</w:t>
      </w:r>
      <w:r>
        <w:rPr>
          <w:lang w:val="uk-UA"/>
        </w:rPr>
        <w:t>4</w:t>
      </w:r>
      <w:r w:rsidR="00CF462C" w:rsidRPr="00747D07">
        <w:rPr>
          <w:lang w:val="uk-UA"/>
        </w:rPr>
        <w:t xml:space="preserve"> б).</w:t>
      </w:r>
    </w:p>
    <w:p w:rsidR="00CF462C" w:rsidRDefault="00CF462C" w:rsidP="00CF462C">
      <w:pPr>
        <w:jc w:val="both"/>
        <w:rPr>
          <w:lang w:val="uk-UA"/>
        </w:rPr>
      </w:pPr>
      <w:r>
        <w:rPr>
          <w:lang w:val="uk-UA"/>
        </w:rPr>
        <w:t xml:space="preserve">2. </w:t>
      </w:r>
      <w:r w:rsidRPr="00747D07">
        <w:rPr>
          <w:lang w:val="uk-UA"/>
        </w:rPr>
        <w:t>Визначено</w:t>
      </w:r>
      <w:r w:rsidR="005C07D8">
        <w:rPr>
          <w:lang w:val="uk-UA"/>
        </w:rPr>
        <w:t>,</w:t>
      </w:r>
      <w:r w:rsidRPr="00747D07">
        <w:rPr>
          <w:lang w:val="uk-UA"/>
        </w:rPr>
        <w:t xml:space="preserve"> </w:t>
      </w:r>
      <w:r w:rsidR="005C07D8">
        <w:rPr>
          <w:rFonts w:ascii="Times New Roman CYR" w:hAnsi="Times New Roman CYR" w:cs="Times New Roman CYR"/>
          <w:color w:val="000000"/>
          <w:lang w:val="uk-UA"/>
        </w:rPr>
        <w:t>чи є</w:t>
      </w:r>
      <w:r w:rsidR="005C07D8" w:rsidRPr="003F2775">
        <w:rPr>
          <w:rFonts w:ascii="Times New Roman CYR" w:hAnsi="Times New Roman CYR" w:cs="Times New Roman CYR"/>
          <w:color w:val="000000"/>
          <w:lang w:val="uk-UA"/>
        </w:rPr>
        <w:t xml:space="preserve"> правомірним рішення суду</w:t>
      </w:r>
      <w:r w:rsidR="005C07D8">
        <w:rPr>
          <w:rFonts w:ascii="Times New Roman CYR" w:hAnsi="Times New Roman CYR" w:cs="Times New Roman CYR"/>
          <w:color w:val="000000"/>
          <w:lang w:val="uk-UA"/>
        </w:rPr>
        <w:t>;</w:t>
      </w:r>
      <w:r w:rsidR="005C07D8" w:rsidRPr="003F2775">
        <w:rPr>
          <w:rFonts w:ascii="Times New Roman CYR" w:hAnsi="Times New Roman CYR" w:cs="Times New Roman CYR"/>
          <w:color w:val="000000"/>
          <w:lang w:val="uk-UA"/>
        </w:rPr>
        <w:t xml:space="preserve"> відповідь </w:t>
      </w:r>
      <w:r w:rsidR="005C07D8">
        <w:rPr>
          <w:lang w:val="uk-UA"/>
        </w:rPr>
        <w:t>аргументовано</w:t>
      </w:r>
      <w:r w:rsidR="005C07D8" w:rsidRPr="003F2775">
        <w:rPr>
          <w:rFonts w:ascii="Times New Roman CYR" w:hAnsi="Times New Roman CYR" w:cs="Times New Roman CYR"/>
          <w:color w:val="000000"/>
          <w:lang w:val="uk-UA"/>
        </w:rPr>
        <w:t xml:space="preserve"> </w:t>
      </w:r>
      <w:r>
        <w:rPr>
          <w:lang w:val="uk-UA"/>
        </w:rPr>
        <w:t>(</w:t>
      </w:r>
      <w:r w:rsidR="005C07D8">
        <w:rPr>
          <w:lang w:val="uk-UA"/>
        </w:rPr>
        <w:t>3</w:t>
      </w:r>
      <w:r>
        <w:rPr>
          <w:lang w:val="uk-UA"/>
        </w:rPr>
        <w:t xml:space="preserve"> б.)</w:t>
      </w:r>
    </w:p>
    <w:p w:rsidR="00CF462C" w:rsidRDefault="00CF462C" w:rsidP="00CF462C">
      <w:pPr>
        <w:jc w:val="both"/>
        <w:rPr>
          <w:lang w:val="uk-UA"/>
        </w:rPr>
      </w:pPr>
      <w:r>
        <w:rPr>
          <w:lang w:val="uk-UA"/>
        </w:rPr>
        <w:t xml:space="preserve">3. </w:t>
      </w:r>
      <w:r w:rsidRPr="00747D07">
        <w:rPr>
          <w:lang w:val="uk-UA"/>
        </w:rPr>
        <w:t xml:space="preserve"> </w:t>
      </w:r>
      <w:r w:rsidRPr="00E90DEC">
        <w:rPr>
          <w:lang w:val="uk-UA"/>
        </w:rPr>
        <w:t>Логічна послідовність письмового викладу (1 б</w:t>
      </w:r>
      <w:r>
        <w:rPr>
          <w:lang w:val="uk-UA"/>
        </w:rPr>
        <w:t>.</w:t>
      </w:r>
      <w:r w:rsidRPr="00E90DEC">
        <w:rPr>
          <w:lang w:val="uk-UA"/>
        </w:rPr>
        <w:t>)</w:t>
      </w:r>
    </w:p>
    <w:p w:rsidR="00405CA6" w:rsidRDefault="00405CA6">
      <w:pPr>
        <w:rPr>
          <w:lang w:val="uk-UA"/>
        </w:rPr>
      </w:pPr>
    </w:p>
    <w:p w:rsidR="00CF462C" w:rsidRPr="009D56B6" w:rsidRDefault="00CF462C" w:rsidP="009D56B6">
      <w:pPr>
        <w:pStyle w:val="a5"/>
        <w:numPr>
          <w:ilvl w:val="0"/>
          <w:numId w:val="3"/>
        </w:numPr>
        <w:rPr>
          <w:b/>
          <w:lang w:val="uk-UA"/>
        </w:rPr>
      </w:pPr>
      <w:r w:rsidRPr="009D56B6">
        <w:rPr>
          <w:b/>
          <w:lang w:val="uk-UA"/>
        </w:rPr>
        <w:t>Тестові завдання, відповідь                   (1</w:t>
      </w:r>
      <w:r w:rsidR="009D56B6">
        <w:rPr>
          <w:b/>
          <w:lang w:val="uk-UA"/>
        </w:rPr>
        <w:t>8</w:t>
      </w:r>
      <w:r w:rsidRPr="009D56B6">
        <w:rPr>
          <w:b/>
          <w:lang w:val="uk-UA"/>
        </w:rPr>
        <w:t xml:space="preserve"> б.)</w:t>
      </w:r>
      <w:r w:rsidRPr="009D56B6">
        <w:rPr>
          <w:b/>
          <w:lang w:val="uk-UA"/>
        </w:rPr>
        <w:tab/>
      </w:r>
      <w:r w:rsidRPr="009D56B6">
        <w:rPr>
          <w:b/>
          <w:lang w:val="uk-UA"/>
        </w:rPr>
        <w:tab/>
      </w:r>
      <w:r w:rsidRPr="009D56B6">
        <w:rPr>
          <w:b/>
          <w:lang w:val="uk-UA"/>
        </w:rPr>
        <w:tab/>
      </w:r>
      <w:r w:rsidRPr="009D56B6">
        <w:rPr>
          <w:b/>
          <w:lang w:val="uk-UA"/>
        </w:rPr>
        <w:tab/>
        <w:t xml:space="preserve">                                                                </w:t>
      </w:r>
    </w:p>
    <w:p w:rsidR="00CF462C" w:rsidRPr="00F30F42" w:rsidRDefault="00CF462C" w:rsidP="00CF462C">
      <w:pPr>
        <w:jc w:val="both"/>
        <w:rPr>
          <w:color w:val="000000"/>
          <w:lang w:val="uk-UA"/>
        </w:rPr>
      </w:pPr>
      <w:r w:rsidRPr="009A055C">
        <w:rPr>
          <w:lang w:val="uk-UA"/>
        </w:rPr>
        <w:t xml:space="preserve">1. – В); 2. – В); 3. – А); 4. – Г); </w:t>
      </w:r>
      <w:r w:rsidRPr="009A055C">
        <w:rPr>
          <w:color w:val="000000"/>
          <w:lang w:val="uk-UA"/>
        </w:rPr>
        <w:t xml:space="preserve">5. </w:t>
      </w:r>
      <w:r w:rsidRPr="009A055C">
        <w:rPr>
          <w:lang w:val="uk-UA"/>
        </w:rPr>
        <w:t>– Г); 6.</w:t>
      </w:r>
      <w:r w:rsidRPr="009A055C">
        <w:rPr>
          <w:color w:val="000000"/>
        </w:rPr>
        <w:t> </w:t>
      </w:r>
      <w:r w:rsidRPr="009A055C">
        <w:rPr>
          <w:lang w:val="uk-UA"/>
        </w:rPr>
        <w:t>– Б); 7. – Г);  8. – Б)</w:t>
      </w:r>
      <w:r w:rsidRPr="009A055C">
        <w:rPr>
          <w:color w:val="000000"/>
          <w:lang w:val="uk-UA"/>
        </w:rPr>
        <w:t>; 9. –</w:t>
      </w:r>
      <w:r w:rsidRPr="009A055C">
        <w:rPr>
          <w:color w:val="000000"/>
        </w:rPr>
        <w:t xml:space="preserve"> </w:t>
      </w:r>
      <w:r w:rsidRPr="009A055C">
        <w:rPr>
          <w:color w:val="000000"/>
          <w:lang w:val="uk-UA"/>
        </w:rPr>
        <w:t>В</w:t>
      </w:r>
      <w:r w:rsidRPr="009A055C">
        <w:rPr>
          <w:lang w:val="uk-UA"/>
        </w:rPr>
        <w:t xml:space="preserve">);  </w:t>
      </w:r>
      <w:r w:rsidRPr="009A055C">
        <w:rPr>
          <w:color w:val="000000"/>
          <w:lang w:val="uk-UA"/>
        </w:rPr>
        <w:t>10. – А</w:t>
      </w:r>
      <w:r w:rsidRPr="009A055C">
        <w:rPr>
          <w:lang w:val="uk-UA"/>
        </w:rPr>
        <w:t xml:space="preserve">),  </w:t>
      </w:r>
      <w:r w:rsidRPr="009A055C">
        <w:rPr>
          <w:color w:val="000000"/>
        </w:rPr>
        <w:t>Г)</w:t>
      </w:r>
      <w:r w:rsidRPr="009A055C">
        <w:rPr>
          <w:color w:val="000000"/>
          <w:lang w:val="uk-UA"/>
        </w:rPr>
        <w:t xml:space="preserve">; </w:t>
      </w:r>
      <w:r w:rsidRPr="009A055C">
        <w:rPr>
          <w:color w:val="000000"/>
          <w:lang w:val="uk-UA"/>
        </w:rPr>
        <w:br/>
        <w:t>11. – А</w:t>
      </w:r>
      <w:r w:rsidRPr="009A055C">
        <w:rPr>
          <w:lang w:val="uk-UA"/>
        </w:rPr>
        <w:t xml:space="preserve">), Б), </w:t>
      </w:r>
      <w:r w:rsidRPr="009A055C">
        <w:rPr>
          <w:color w:val="000000"/>
        </w:rPr>
        <w:t>Г)</w:t>
      </w:r>
      <w:r w:rsidRPr="009A055C">
        <w:rPr>
          <w:color w:val="000000"/>
          <w:lang w:val="uk-UA"/>
        </w:rPr>
        <w:t>;  12. – А</w:t>
      </w:r>
      <w:r w:rsidRPr="009A055C">
        <w:rPr>
          <w:lang w:val="uk-UA"/>
        </w:rPr>
        <w:t xml:space="preserve">), Б), </w:t>
      </w:r>
      <w:r w:rsidRPr="009A055C">
        <w:rPr>
          <w:color w:val="000000"/>
          <w:lang w:val="uk-UA"/>
        </w:rPr>
        <w:t>В</w:t>
      </w:r>
      <w:r w:rsidRPr="009A055C">
        <w:rPr>
          <w:color w:val="000000"/>
        </w:rPr>
        <w:t>)</w:t>
      </w:r>
      <w:r>
        <w:rPr>
          <w:color w:val="000000"/>
          <w:lang w:val="uk-UA"/>
        </w:rPr>
        <w:t xml:space="preserve">; 13. </w:t>
      </w:r>
      <w:r w:rsidRPr="00F30F42">
        <w:rPr>
          <w:color w:val="000000"/>
          <w:lang w:val="uk-UA"/>
        </w:rPr>
        <w:t xml:space="preserve">– </w:t>
      </w:r>
      <w:r>
        <w:rPr>
          <w:color w:val="000000"/>
          <w:lang w:val="uk-UA"/>
        </w:rPr>
        <w:t>А</w:t>
      </w:r>
      <w:r w:rsidRPr="00F30F42">
        <w:rPr>
          <w:lang w:val="uk-UA"/>
        </w:rPr>
        <w:t xml:space="preserve">), </w:t>
      </w:r>
      <w:r>
        <w:rPr>
          <w:lang w:val="uk-UA"/>
        </w:rPr>
        <w:t>В),</w:t>
      </w:r>
      <w:r w:rsidRPr="00F30F42">
        <w:rPr>
          <w:lang w:val="uk-UA"/>
        </w:rPr>
        <w:t xml:space="preserve"> </w:t>
      </w:r>
      <w:r>
        <w:rPr>
          <w:color w:val="000000"/>
          <w:lang w:val="uk-UA"/>
        </w:rPr>
        <w:t>Г</w:t>
      </w:r>
      <w:r w:rsidRPr="00F30F42">
        <w:rPr>
          <w:color w:val="000000"/>
        </w:rPr>
        <w:t>)</w:t>
      </w:r>
      <w:r w:rsidRPr="00F30F42">
        <w:rPr>
          <w:color w:val="000000"/>
          <w:lang w:val="uk-UA"/>
        </w:rPr>
        <w:t xml:space="preserve">; </w:t>
      </w:r>
      <w:r>
        <w:rPr>
          <w:color w:val="000000"/>
          <w:lang w:val="uk-UA"/>
        </w:rPr>
        <w:t xml:space="preserve">14. </w:t>
      </w:r>
      <w:r w:rsidRPr="00F30F42">
        <w:rPr>
          <w:color w:val="000000"/>
          <w:lang w:val="uk-UA"/>
        </w:rPr>
        <w:t xml:space="preserve">– </w:t>
      </w:r>
      <w:r>
        <w:rPr>
          <w:color w:val="000000"/>
          <w:lang w:val="uk-UA"/>
        </w:rPr>
        <w:t>А</w:t>
      </w:r>
      <w:r w:rsidRPr="00F30F42">
        <w:rPr>
          <w:lang w:val="uk-UA"/>
        </w:rPr>
        <w:t xml:space="preserve">), </w:t>
      </w:r>
      <w:r>
        <w:rPr>
          <w:color w:val="000000"/>
          <w:lang w:val="uk-UA"/>
        </w:rPr>
        <w:t>В);</w:t>
      </w:r>
      <w:r w:rsidRPr="00F30F4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15. </w:t>
      </w:r>
      <w:r w:rsidRPr="00F30F42">
        <w:rPr>
          <w:color w:val="000000"/>
          <w:lang w:val="uk-UA"/>
        </w:rPr>
        <w:t xml:space="preserve">– </w:t>
      </w:r>
      <w:r>
        <w:rPr>
          <w:color w:val="000000"/>
          <w:lang w:val="uk-UA"/>
        </w:rPr>
        <w:t>А</w:t>
      </w:r>
      <w:r w:rsidRPr="00F30F42">
        <w:rPr>
          <w:lang w:val="uk-UA"/>
        </w:rPr>
        <w:t xml:space="preserve">), </w:t>
      </w:r>
      <w:r>
        <w:rPr>
          <w:color w:val="000000"/>
          <w:lang w:val="uk-UA"/>
        </w:rPr>
        <w:t>В</w:t>
      </w:r>
      <w:r>
        <w:rPr>
          <w:lang w:val="uk-UA"/>
        </w:rPr>
        <w:t>),</w:t>
      </w:r>
      <w:r w:rsidRPr="00F30F42">
        <w:rPr>
          <w:lang w:val="uk-UA"/>
        </w:rPr>
        <w:t xml:space="preserve"> </w:t>
      </w:r>
      <w:r>
        <w:rPr>
          <w:color w:val="000000"/>
          <w:lang w:val="uk-UA"/>
        </w:rPr>
        <w:t>Г</w:t>
      </w:r>
      <w:r w:rsidRPr="00F30F42">
        <w:rPr>
          <w:color w:val="000000"/>
        </w:rPr>
        <w:t>)</w:t>
      </w:r>
      <w:r w:rsidRPr="00F30F42">
        <w:rPr>
          <w:color w:val="000000"/>
          <w:lang w:val="uk-UA"/>
        </w:rPr>
        <w:t xml:space="preserve">; </w:t>
      </w:r>
      <w:r>
        <w:rPr>
          <w:color w:val="000000"/>
          <w:lang w:val="uk-UA"/>
        </w:rPr>
        <w:t xml:space="preserve">16. </w:t>
      </w:r>
      <w:r w:rsidRPr="00F30F42">
        <w:rPr>
          <w:color w:val="000000"/>
          <w:lang w:val="uk-UA"/>
        </w:rPr>
        <w:t xml:space="preserve">– </w:t>
      </w:r>
      <w:r>
        <w:rPr>
          <w:color w:val="000000"/>
          <w:lang w:val="uk-UA"/>
        </w:rPr>
        <w:t>А</w:t>
      </w:r>
      <w:r w:rsidRPr="00F30F42">
        <w:rPr>
          <w:lang w:val="uk-UA"/>
        </w:rPr>
        <w:t xml:space="preserve">), </w:t>
      </w:r>
      <w:r>
        <w:rPr>
          <w:color w:val="000000"/>
          <w:lang w:val="uk-UA"/>
        </w:rPr>
        <w:t>Д</w:t>
      </w:r>
      <w:r>
        <w:rPr>
          <w:lang w:val="uk-UA"/>
        </w:rPr>
        <w:t xml:space="preserve">); </w:t>
      </w:r>
      <w:r>
        <w:rPr>
          <w:lang w:val="uk-UA"/>
        </w:rPr>
        <w:br/>
      </w:r>
      <w:r>
        <w:rPr>
          <w:color w:val="000000"/>
          <w:lang w:val="uk-UA"/>
        </w:rPr>
        <w:t xml:space="preserve">17. </w:t>
      </w:r>
      <w:r w:rsidRPr="00F30F42">
        <w:rPr>
          <w:color w:val="000000"/>
          <w:lang w:val="uk-UA"/>
        </w:rPr>
        <w:t xml:space="preserve">– </w:t>
      </w:r>
      <w:r>
        <w:rPr>
          <w:color w:val="000000"/>
          <w:lang w:val="uk-UA"/>
        </w:rPr>
        <w:t>А</w:t>
      </w:r>
      <w:r w:rsidRPr="00F30F42">
        <w:rPr>
          <w:lang w:val="uk-UA"/>
        </w:rPr>
        <w:t xml:space="preserve">), </w:t>
      </w:r>
      <w:r>
        <w:rPr>
          <w:lang w:val="uk-UA"/>
        </w:rPr>
        <w:t>Б),</w:t>
      </w:r>
      <w:r w:rsidRPr="00F30F42">
        <w:rPr>
          <w:lang w:val="uk-UA"/>
        </w:rPr>
        <w:t xml:space="preserve"> </w:t>
      </w:r>
      <w:r>
        <w:rPr>
          <w:color w:val="000000"/>
          <w:lang w:val="uk-UA"/>
        </w:rPr>
        <w:t>Г</w:t>
      </w:r>
      <w:r w:rsidRPr="00F30F42">
        <w:rPr>
          <w:color w:val="000000"/>
        </w:rPr>
        <w:t>)</w:t>
      </w:r>
      <w:r w:rsidRPr="00F30F42">
        <w:rPr>
          <w:color w:val="000000"/>
          <w:lang w:val="uk-UA"/>
        </w:rPr>
        <w:t>;</w:t>
      </w:r>
      <w:r>
        <w:rPr>
          <w:color w:val="000000"/>
          <w:lang w:val="uk-UA"/>
        </w:rPr>
        <w:t xml:space="preserve"> 18.</w:t>
      </w:r>
      <w:r w:rsidRPr="00F30F42">
        <w:rPr>
          <w:color w:val="000000"/>
          <w:lang w:val="uk-UA"/>
        </w:rPr>
        <w:t xml:space="preserve">– </w:t>
      </w:r>
      <w:r>
        <w:rPr>
          <w:color w:val="000000"/>
          <w:lang w:val="uk-UA"/>
        </w:rPr>
        <w:t>А</w:t>
      </w:r>
      <w:r w:rsidRPr="00F30F42">
        <w:rPr>
          <w:lang w:val="uk-UA"/>
        </w:rPr>
        <w:t xml:space="preserve">), </w:t>
      </w:r>
      <w:r>
        <w:rPr>
          <w:lang w:val="uk-UA"/>
        </w:rPr>
        <w:t>Б),</w:t>
      </w:r>
      <w:r w:rsidRPr="00F30F42">
        <w:rPr>
          <w:lang w:val="uk-UA"/>
        </w:rPr>
        <w:t xml:space="preserve"> </w:t>
      </w:r>
      <w:r>
        <w:rPr>
          <w:color w:val="000000"/>
          <w:lang w:val="uk-UA"/>
        </w:rPr>
        <w:t>Г</w:t>
      </w:r>
      <w:r w:rsidRPr="00F30F42">
        <w:rPr>
          <w:color w:val="000000"/>
        </w:rPr>
        <w:t>)</w:t>
      </w:r>
      <w:r>
        <w:rPr>
          <w:color w:val="000000"/>
          <w:lang w:val="uk-UA"/>
        </w:rPr>
        <w:t>.</w:t>
      </w:r>
    </w:p>
    <w:p w:rsidR="00CF462C" w:rsidRDefault="00CF462C" w:rsidP="00CF462C">
      <w:pPr>
        <w:jc w:val="center"/>
        <w:rPr>
          <w:b/>
          <w:i/>
          <w:lang w:val="uk-UA"/>
        </w:rPr>
      </w:pPr>
    </w:p>
    <w:p w:rsidR="00405CA6" w:rsidRPr="00DD2850" w:rsidRDefault="00405CA6">
      <w:pPr>
        <w:rPr>
          <w:lang w:val="uk-UA"/>
        </w:rPr>
      </w:pPr>
    </w:p>
    <w:sectPr w:rsidR="00405CA6" w:rsidRPr="00DD28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90688"/>
    <w:multiLevelType w:val="hybridMultilevel"/>
    <w:tmpl w:val="660EC6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37542"/>
    <w:multiLevelType w:val="hybridMultilevel"/>
    <w:tmpl w:val="F80699EA"/>
    <w:lvl w:ilvl="0" w:tplc="0419000F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8AB12D4"/>
    <w:multiLevelType w:val="hybridMultilevel"/>
    <w:tmpl w:val="81AAF6E6"/>
    <w:lvl w:ilvl="0" w:tplc="E6BC466E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A1C"/>
    <w:rsid w:val="00405CA6"/>
    <w:rsid w:val="004951CD"/>
    <w:rsid w:val="005C07D8"/>
    <w:rsid w:val="006802D5"/>
    <w:rsid w:val="00701523"/>
    <w:rsid w:val="009D56B6"/>
    <w:rsid w:val="00B90A1C"/>
    <w:rsid w:val="00CF462C"/>
    <w:rsid w:val="00D5664D"/>
    <w:rsid w:val="00DD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нак"/>
    <w:basedOn w:val="a0"/>
    <w:link w:val="a4"/>
    <w:locked/>
    <w:rsid w:val="00DD2850"/>
    <w:rPr>
      <w:sz w:val="24"/>
      <w:szCs w:val="24"/>
      <w:lang w:val="ru-RU" w:eastAsia="ru-RU"/>
    </w:rPr>
  </w:style>
  <w:style w:type="paragraph" w:styleId="a4">
    <w:name w:val="Body Text"/>
    <w:basedOn w:val="a"/>
    <w:link w:val="a3"/>
    <w:rsid w:val="00DD285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">
    <w:name w:val="Основний текст Знак1"/>
    <w:basedOn w:val="a0"/>
    <w:uiPriority w:val="99"/>
    <w:semiHidden/>
    <w:rsid w:val="00DD28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495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нак"/>
    <w:basedOn w:val="a0"/>
    <w:link w:val="a4"/>
    <w:locked/>
    <w:rsid w:val="00DD2850"/>
    <w:rPr>
      <w:sz w:val="24"/>
      <w:szCs w:val="24"/>
      <w:lang w:val="ru-RU" w:eastAsia="ru-RU"/>
    </w:rPr>
  </w:style>
  <w:style w:type="paragraph" w:styleId="a4">
    <w:name w:val="Body Text"/>
    <w:basedOn w:val="a"/>
    <w:link w:val="a3"/>
    <w:rsid w:val="00DD285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">
    <w:name w:val="Основний текст Знак1"/>
    <w:basedOn w:val="a0"/>
    <w:uiPriority w:val="99"/>
    <w:semiHidden/>
    <w:rsid w:val="00DD28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495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2614</Words>
  <Characters>1491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2013-12-05T10:46:00Z</dcterms:created>
  <dcterms:modified xsi:type="dcterms:W3CDTF">2013-12-05T12:43:00Z</dcterms:modified>
</cp:coreProperties>
</file>